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5D89" w14:textId="6DEF2C15" w:rsidR="00B36820" w:rsidRPr="00A525B6" w:rsidRDefault="005A0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4"/>
          <w:szCs w:val="24"/>
        </w:rPr>
      </w:pPr>
      <w:r w:rsidRPr="00A525B6">
        <w:rPr>
          <w:b/>
          <w:sz w:val="24"/>
          <w:szCs w:val="24"/>
        </w:rPr>
        <w:t xml:space="preserve">                   </w:t>
      </w:r>
      <w:r w:rsidR="00B3746F">
        <w:rPr>
          <w:b/>
          <w:sz w:val="24"/>
          <w:szCs w:val="24"/>
        </w:rPr>
        <w:t xml:space="preserve">Aqueous </w:t>
      </w:r>
      <w:r w:rsidR="00530320" w:rsidRPr="00A525B6">
        <w:rPr>
          <w:b/>
          <w:sz w:val="24"/>
          <w:szCs w:val="24"/>
        </w:rPr>
        <w:t xml:space="preserve">Geochemistry </w:t>
      </w:r>
      <w:r w:rsidR="00B3746F">
        <w:rPr>
          <w:b/>
          <w:sz w:val="24"/>
          <w:szCs w:val="24"/>
        </w:rPr>
        <w:t>Triangular-diagram</w:t>
      </w:r>
      <w:r w:rsidR="00530320" w:rsidRPr="00A525B6">
        <w:rPr>
          <w:b/>
          <w:sz w:val="24"/>
          <w:szCs w:val="24"/>
        </w:rPr>
        <w:t xml:space="preserve"> Laboratory </w:t>
      </w:r>
    </w:p>
    <w:p w14:paraId="099835ED" w14:textId="77777777" w:rsidR="00B36820" w:rsidRPr="00A525B6" w:rsidRDefault="00B36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2F5980F7" w14:textId="77777777" w:rsidR="00B36820" w:rsidRDefault="005A0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b/>
          <w:sz w:val="24"/>
        </w:rPr>
      </w:pPr>
      <w:r>
        <w:rPr>
          <w:b/>
          <w:sz w:val="24"/>
        </w:rPr>
        <w:t xml:space="preserve">  Compound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Formula                       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>SYMBOL 68 \f "Symbol"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G</w:t>
      </w:r>
      <w:r>
        <w:rPr>
          <w:b/>
          <w:position w:val="-6"/>
          <w:sz w:val="24"/>
        </w:rPr>
        <w:t>f</w:t>
      </w:r>
      <w:r>
        <w:rPr>
          <w:b/>
          <w:position w:val="6"/>
          <w:sz w:val="24"/>
        </w:rPr>
        <w:t>o</w:t>
      </w:r>
      <w:r>
        <w:rPr>
          <w:b/>
          <w:sz w:val="24"/>
        </w:rPr>
        <w:t xml:space="preserve">  kcal</w:t>
      </w:r>
      <w:proofErr w:type="gramEnd"/>
      <w:r>
        <w:rPr>
          <w:b/>
          <w:sz w:val="24"/>
        </w:rPr>
        <w:t>/mol</w:t>
      </w:r>
    </w:p>
    <w:p w14:paraId="17B56298" w14:textId="77777777" w:rsidR="00B36820" w:rsidRDefault="005A0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</w:rPr>
      </w:pPr>
      <w:r>
        <w:rPr>
          <w:sz w:val="24"/>
        </w:rPr>
        <w:t xml:space="preserve">  Quartz           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proofErr w:type="spellStart"/>
      <w:r>
        <w:rPr>
          <w:sz w:val="24"/>
        </w:rPr>
        <w:t>SiO</w:t>
      </w:r>
      <w:proofErr w:type="spellEnd"/>
      <w:r>
        <w:rPr>
          <w:position w:val="-6"/>
          <w:sz w:val="24"/>
        </w:rPr>
        <w:t>2</w:t>
      </w:r>
      <w:r>
        <w:rPr>
          <w:sz w:val="24"/>
        </w:rPr>
        <w:t xml:space="preserve">                    </w:t>
      </w:r>
      <w:r>
        <w:rPr>
          <w:sz w:val="24"/>
        </w:rPr>
        <w:tab/>
      </w:r>
      <w:r>
        <w:rPr>
          <w:sz w:val="24"/>
        </w:rPr>
        <w:tab/>
        <w:t xml:space="preserve">  -204.7</w:t>
      </w:r>
    </w:p>
    <w:p w14:paraId="2494130C" w14:textId="77777777" w:rsidR="00B36820" w:rsidRDefault="005A0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</w:rPr>
      </w:pPr>
      <w:r>
        <w:rPr>
          <w:sz w:val="24"/>
        </w:rPr>
        <w:t xml:space="preserve">  Amorphous silica         </w:t>
      </w:r>
      <w:r>
        <w:rPr>
          <w:sz w:val="24"/>
        </w:rPr>
        <w:tab/>
        <w:t xml:space="preserve"> </w:t>
      </w:r>
      <w:proofErr w:type="spellStart"/>
      <w:r>
        <w:rPr>
          <w:sz w:val="24"/>
        </w:rPr>
        <w:t>SiO</w:t>
      </w:r>
      <w:proofErr w:type="spellEnd"/>
      <w:r>
        <w:rPr>
          <w:position w:val="-6"/>
          <w:sz w:val="24"/>
        </w:rPr>
        <w:t>2</w:t>
      </w:r>
      <w:r>
        <w:rPr>
          <w:sz w:val="24"/>
        </w:rPr>
        <w:t xml:space="preserve">                    </w:t>
      </w:r>
      <w:r>
        <w:rPr>
          <w:sz w:val="24"/>
        </w:rPr>
        <w:tab/>
      </w:r>
      <w:r>
        <w:rPr>
          <w:sz w:val="24"/>
        </w:rPr>
        <w:tab/>
        <w:t xml:space="preserve">  -203.3</w:t>
      </w:r>
    </w:p>
    <w:p w14:paraId="5FAB852E" w14:textId="77777777" w:rsidR="00B36820" w:rsidRDefault="005A0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</w:rPr>
      </w:pPr>
      <w:r>
        <w:rPr>
          <w:sz w:val="24"/>
        </w:rPr>
        <w:t xml:space="preserve">  Lime             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proofErr w:type="spellStart"/>
      <w:r>
        <w:rPr>
          <w:sz w:val="24"/>
        </w:rPr>
        <w:t>CaO</w:t>
      </w:r>
      <w:proofErr w:type="spellEnd"/>
      <w:r>
        <w:rPr>
          <w:sz w:val="24"/>
        </w:rPr>
        <w:t xml:space="preserve">                      </w:t>
      </w:r>
      <w:r>
        <w:rPr>
          <w:sz w:val="24"/>
        </w:rPr>
        <w:tab/>
      </w:r>
      <w:r>
        <w:rPr>
          <w:sz w:val="24"/>
        </w:rPr>
        <w:tab/>
        <w:t xml:space="preserve">  -144.4</w:t>
      </w:r>
    </w:p>
    <w:p w14:paraId="52211D09" w14:textId="77777777" w:rsidR="00B36820" w:rsidRDefault="005A0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</w:rPr>
      </w:pPr>
      <w:r>
        <w:rPr>
          <w:sz w:val="24"/>
        </w:rPr>
        <w:t xml:space="preserve">  Portlandite      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proofErr w:type="gramStart"/>
      <w:r>
        <w:rPr>
          <w:sz w:val="24"/>
        </w:rPr>
        <w:t>Ca(</w:t>
      </w:r>
      <w:proofErr w:type="gramEnd"/>
      <w:r>
        <w:rPr>
          <w:sz w:val="24"/>
        </w:rPr>
        <w:t>OH)</w:t>
      </w:r>
      <w:r>
        <w:rPr>
          <w:position w:val="-6"/>
          <w:sz w:val="24"/>
        </w:rPr>
        <w:t>2</w:t>
      </w:r>
      <w:r>
        <w:rPr>
          <w:sz w:val="24"/>
        </w:rPr>
        <w:t xml:space="preserve">                 </w:t>
      </w:r>
      <w:r>
        <w:rPr>
          <w:sz w:val="24"/>
        </w:rPr>
        <w:tab/>
      </w:r>
      <w:r>
        <w:rPr>
          <w:sz w:val="24"/>
        </w:rPr>
        <w:tab/>
        <w:t xml:space="preserve">  -214.7</w:t>
      </w:r>
    </w:p>
    <w:p w14:paraId="5B63CE9D" w14:textId="77777777" w:rsidR="00B36820" w:rsidRDefault="005A0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</w:rPr>
      </w:pPr>
      <w:r>
        <w:rPr>
          <w:sz w:val="24"/>
        </w:rPr>
        <w:t xml:space="preserve">  Periclase               </w:t>
      </w:r>
      <w:r>
        <w:rPr>
          <w:sz w:val="24"/>
        </w:rPr>
        <w:tab/>
      </w:r>
      <w:r>
        <w:rPr>
          <w:sz w:val="24"/>
        </w:rPr>
        <w:tab/>
        <w:t xml:space="preserve"> MgO                     </w:t>
      </w:r>
      <w:r>
        <w:rPr>
          <w:sz w:val="24"/>
        </w:rPr>
        <w:tab/>
      </w:r>
      <w:r>
        <w:rPr>
          <w:sz w:val="24"/>
        </w:rPr>
        <w:tab/>
        <w:t xml:space="preserve">  -136.1</w:t>
      </w:r>
    </w:p>
    <w:p w14:paraId="1EFA4FE7" w14:textId="77777777" w:rsidR="00B36820" w:rsidRDefault="005A0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</w:rPr>
      </w:pPr>
      <w:r>
        <w:rPr>
          <w:sz w:val="24"/>
        </w:rPr>
        <w:t xml:space="preserve">  Brucite           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proofErr w:type="gramStart"/>
      <w:r>
        <w:rPr>
          <w:sz w:val="24"/>
        </w:rPr>
        <w:t>Mg(</w:t>
      </w:r>
      <w:proofErr w:type="gramEnd"/>
      <w:r>
        <w:rPr>
          <w:sz w:val="24"/>
        </w:rPr>
        <w:t>OH)</w:t>
      </w:r>
      <w:r>
        <w:rPr>
          <w:position w:val="-6"/>
          <w:sz w:val="24"/>
        </w:rPr>
        <w:t>2</w:t>
      </w:r>
      <w:r>
        <w:rPr>
          <w:sz w:val="24"/>
        </w:rPr>
        <w:t xml:space="preserve">                  </w:t>
      </w:r>
      <w:r>
        <w:rPr>
          <w:sz w:val="24"/>
        </w:rPr>
        <w:tab/>
      </w:r>
      <w:r>
        <w:rPr>
          <w:sz w:val="24"/>
        </w:rPr>
        <w:tab/>
        <w:t xml:space="preserve">  -199.2</w:t>
      </w:r>
    </w:p>
    <w:p w14:paraId="03D815DB" w14:textId="77777777" w:rsidR="00B36820" w:rsidRDefault="005A0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</w:rPr>
      </w:pPr>
      <w:r>
        <w:rPr>
          <w:sz w:val="24"/>
        </w:rPr>
        <w:t xml:space="preserve">  Wollastonite     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proofErr w:type="spellStart"/>
      <w:r>
        <w:rPr>
          <w:sz w:val="24"/>
        </w:rPr>
        <w:t>CaSiO</w:t>
      </w:r>
      <w:proofErr w:type="spellEnd"/>
      <w:r>
        <w:rPr>
          <w:position w:val="-6"/>
          <w:sz w:val="24"/>
        </w:rPr>
        <w:t>3</w:t>
      </w:r>
      <w:r>
        <w:rPr>
          <w:sz w:val="24"/>
        </w:rPr>
        <w:t xml:space="preserve">                 </w:t>
      </w:r>
      <w:r>
        <w:rPr>
          <w:sz w:val="24"/>
        </w:rPr>
        <w:tab/>
        <w:t xml:space="preserve">              -370.4</w:t>
      </w:r>
    </w:p>
    <w:p w14:paraId="13CB2A3C" w14:textId="77777777" w:rsidR="00B36820" w:rsidRDefault="005A0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</w:rPr>
      </w:pPr>
      <w:r>
        <w:rPr>
          <w:sz w:val="24"/>
        </w:rPr>
        <w:t xml:space="preserve">  Forsterite             </w:t>
      </w:r>
      <w:r>
        <w:rPr>
          <w:sz w:val="24"/>
        </w:rPr>
        <w:tab/>
      </w:r>
      <w:r>
        <w:rPr>
          <w:sz w:val="24"/>
        </w:rPr>
        <w:tab/>
        <w:t xml:space="preserve"> Mg</w:t>
      </w:r>
      <w:r>
        <w:rPr>
          <w:position w:val="-6"/>
          <w:sz w:val="24"/>
        </w:rPr>
        <w:t>2</w:t>
      </w:r>
      <w:proofErr w:type="spellStart"/>
      <w:r>
        <w:rPr>
          <w:sz w:val="24"/>
        </w:rPr>
        <w:t>SiO</w:t>
      </w:r>
      <w:proofErr w:type="spellEnd"/>
      <w:r>
        <w:rPr>
          <w:position w:val="-6"/>
          <w:sz w:val="24"/>
        </w:rPr>
        <w:t>4</w:t>
      </w:r>
      <w:r>
        <w:rPr>
          <w:sz w:val="24"/>
        </w:rPr>
        <w:t xml:space="preserve">              </w:t>
      </w:r>
      <w:r>
        <w:rPr>
          <w:sz w:val="24"/>
        </w:rPr>
        <w:tab/>
        <w:t xml:space="preserve">              -491.2</w:t>
      </w:r>
    </w:p>
    <w:p w14:paraId="741FF1B2" w14:textId="77777777" w:rsidR="00B36820" w:rsidRDefault="005A0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</w:rPr>
      </w:pPr>
      <w:r>
        <w:rPr>
          <w:sz w:val="24"/>
        </w:rPr>
        <w:t xml:space="preserve">  Enstatite         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proofErr w:type="spellStart"/>
      <w:r>
        <w:rPr>
          <w:sz w:val="24"/>
        </w:rPr>
        <w:t>MgSiO</w:t>
      </w:r>
      <w:proofErr w:type="spellEnd"/>
      <w:r>
        <w:rPr>
          <w:position w:val="-6"/>
          <w:sz w:val="24"/>
        </w:rPr>
        <w:t>3</w:t>
      </w:r>
      <w:r>
        <w:rPr>
          <w:sz w:val="24"/>
        </w:rPr>
        <w:t xml:space="preserve">                                   -349.4</w:t>
      </w:r>
    </w:p>
    <w:p w14:paraId="088838D2" w14:textId="77777777" w:rsidR="00B36820" w:rsidRDefault="005A0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</w:rPr>
      </w:pPr>
      <w:r>
        <w:rPr>
          <w:sz w:val="24"/>
        </w:rPr>
        <w:t xml:space="preserve">  Talc                    </w:t>
      </w:r>
      <w:r>
        <w:rPr>
          <w:sz w:val="24"/>
        </w:rPr>
        <w:tab/>
      </w:r>
      <w:r>
        <w:rPr>
          <w:sz w:val="24"/>
        </w:rPr>
        <w:tab/>
        <w:t>Mg</w:t>
      </w:r>
      <w:r>
        <w:rPr>
          <w:position w:val="-6"/>
          <w:sz w:val="24"/>
        </w:rPr>
        <w:t>3</w:t>
      </w:r>
      <w:r>
        <w:rPr>
          <w:sz w:val="24"/>
        </w:rPr>
        <w:t>Si</w:t>
      </w:r>
      <w:r>
        <w:rPr>
          <w:position w:val="-6"/>
          <w:sz w:val="24"/>
        </w:rPr>
        <w:t>4</w:t>
      </w:r>
      <w:r>
        <w:rPr>
          <w:sz w:val="24"/>
        </w:rPr>
        <w:t>O</w:t>
      </w:r>
      <w:r>
        <w:rPr>
          <w:position w:val="-6"/>
          <w:sz w:val="24"/>
        </w:rPr>
        <w:t>10</w:t>
      </w:r>
      <w:r>
        <w:rPr>
          <w:sz w:val="24"/>
        </w:rPr>
        <w:t>(OH)</w:t>
      </w:r>
      <w:r>
        <w:rPr>
          <w:position w:val="-6"/>
          <w:sz w:val="24"/>
        </w:rPr>
        <w:t>2</w:t>
      </w:r>
      <w:r>
        <w:rPr>
          <w:sz w:val="24"/>
        </w:rPr>
        <w:t xml:space="preserve">                   -1324.7</w:t>
      </w:r>
    </w:p>
    <w:p w14:paraId="6CF88D34" w14:textId="77777777" w:rsidR="00B36820" w:rsidRDefault="005A0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</w:rPr>
      </w:pPr>
      <w:r>
        <w:rPr>
          <w:sz w:val="24"/>
        </w:rPr>
        <w:t xml:space="preserve">  Tremolite               </w:t>
      </w:r>
      <w:r>
        <w:rPr>
          <w:sz w:val="24"/>
        </w:rPr>
        <w:tab/>
        <w:t xml:space="preserve">            Ca</w:t>
      </w:r>
      <w:r>
        <w:rPr>
          <w:position w:val="-6"/>
          <w:sz w:val="24"/>
        </w:rPr>
        <w:t>2</w:t>
      </w:r>
      <w:r>
        <w:rPr>
          <w:sz w:val="24"/>
        </w:rPr>
        <w:t>Mg</w:t>
      </w:r>
      <w:r>
        <w:rPr>
          <w:position w:val="-6"/>
          <w:sz w:val="24"/>
        </w:rPr>
        <w:t>5</w:t>
      </w:r>
      <w:r>
        <w:rPr>
          <w:sz w:val="24"/>
        </w:rPr>
        <w:t>Si</w:t>
      </w:r>
      <w:r>
        <w:rPr>
          <w:position w:val="-6"/>
          <w:sz w:val="24"/>
        </w:rPr>
        <w:t>8</w:t>
      </w:r>
      <w:r>
        <w:rPr>
          <w:sz w:val="24"/>
        </w:rPr>
        <w:t>O</w:t>
      </w:r>
      <w:r>
        <w:rPr>
          <w:position w:val="-6"/>
          <w:sz w:val="24"/>
        </w:rPr>
        <w:t>22</w:t>
      </w:r>
      <w:r>
        <w:rPr>
          <w:sz w:val="24"/>
        </w:rPr>
        <w:t>(OH)</w:t>
      </w:r>
      <w:r>
        <w:rPr>
          <w:position w:val="-6"/>
          <w:sz w:val="24"/>
        </w:rPr>
        <w:t>2</w:t>
      </w:r>
      <w:r>
        <w:rPr>
          <w:sz w:val="24"/>
        </w:rPr>
        <w:t xml:space="preserve">             -2779.9</w:t>
      </w:r>
    </w:p>
    <w:p w14:paraId="164DF795" w14:textId="77777777" w:rsidR="00B36820" w:rsidRDefault="005A0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</w:rPr>
      </w:pPr>
      <w:r>
        <w:rPr>
          <w:sz w:val="24"/>
        </w:rPr>
        <w:t xml:space="preserve">  Chrysotile               </w:t>
      </w:r>
      <w:r>
        <w:rPr>
          <w:sz w:val="24"/>
        </w:rPr>
        <w:tab/>
      </w:r>
      <w:r>
        <w:rPr>
          <w:sz w:val="24"/>
        </w:rPr>
        <w:tab/>
        <w:t>Mg</w:t>
      </w:r>
      <w:r>
        <w:rPr>
          <w:position w:val="-6"/>
          <w:sz w:val="24"/>
        </w:rPr>
        <w:t>3</w:t>
      </w:r>
      <w:r>
        <w:rPr>
          <w:sz w:val="24"/>
        </w:rPr>
        <w:t>Si</w:t>
      </w:r>
      <w:r>
        <w:rPr>
          <w:position w:val="-6"/>
          <w:sz w:val="24"/>
        </w:rPr>
        <w:t>2</w:t>
      </w:r>
      <w:r>
        <w:rPr>
          <w:sz w:val="24"/>
        </w:rPr>
        <w:t>O</w:t>
      </w:r>
      <w:r>
        <w:rPr>
          <w:position w:val="-6"/>
          <w:sz w:val="24"/>
        </w:rPr>
        <w:t>5</w:t>
      </w:r>
      <w:r>
        <w:rPr>
          <w:sz w:val="24"/>
        </w:rPr>
        <w:t>(OH)</w:t>
      </w:r>
      <w:r>
        <w:rPr>
          <w:position w:val="-6"/>
          <w:sz w:val="24"/>
        </w:rPr>
        <w:t>4</w:t>
      </w:r>
      <w:r>
        <w:rPr>
          <w:sz w:val="24"/>
        </w:rPr>
        <w:t xml:space="preserve">                       -964.9</w:t>
      </w:r>
    </w:p>
    <w:p w14:paraId="481FD3FD" w14:textId="77777777" w:rsidR="00B36820" w:rsidRDefault="005A0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</w:rPr>
      </w:pPr>
      <w:r>
        <w:rPr>
          <w:sz w:val="24"/>
        </w:rPr>
        <w:t xml:space="preserve">  Serpentine              </w:t>
      </w:r>
      <w:r>
        <w:rPr>
          <w:sz w:val="24"/>
        </w:rPr>
        <w:tab/>
        <w:t xml:space="preserve">            Mg</w:t>
      </w:r>
      <w:r>
        <w:rPr>
          <w:position w:val="-6"/>
          <w:sz w:val="24"/>
        </w:rPr>
        <w:t>3</w:t>
      </w:r>
      <w:r>
        <w:rPr>
          <w:sz w:val="24"/>
        </w:rPr>
        <w:t>Si</w:t>
      </w:r>
      <w:r>
        <w:rPr>
          <w:position w:val="-6"/>
          <w:sz w:val="24"/>
        </w:rPr>
        <w:t>2</w:t>
      </w:r>
      <w:r>
        <w:rPr>
          <w:sz w:val="24"/>
        </w:rPr>
        <w:t>O</w:t>
      </w:r>
      <w:r>
        <w:rPr>
          <w:position w:val="-6"/>
          <w:sz w:val="24"/>
        </w:rPr>
        <w:t>5</w:t>
      </w:r>
      <w:r>
        <w:rPr>
          <w:sz w:val="24"/>
        </w:rPr>
        <w:t>(OH)</w:t>
      </w:r>
      <w:r>
        <w:rPr>
          <w:position w:val="-6"/>
          <w:sz w:val="24"/>
        </w:rPr>
        <w:t>4</w:t>
      </w:r>
      <w:r>
        <w:rPr>
          <w:sz w:val="24"/>
        </w:rPr>
        <w:t xml:space="preserve">                       -965.1</w:t>
      </w:r>
    </w:p>
    <w:p w14:paraId="081467FB" w14:textId="77777777" w:rsidR="00B36820" w:rsidRDefault="005A0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</w:rPr>
      </w:pPr>
      <w:r>
        <w:rPr>
          <w:sz w:val="24"/>
        </w:rPr>
        <w:t xml:space="preserve">  Water                    </w:t>
      </w:r>
      <w:r>
        <w:rPr>
          <w:sz w:val="24"/>
        </w:rPr>
        <w:tab/>
      </w:r>
      <w:r>
        <w:rPr>
          <w:sz w:val="24"/>
        </w:rPr>
        <w:tab/>
        <w:t>H</w:t>
      </w:r>
      <w:r>
        <w:rPr>
          <w:position w:val="-6"/>
          <w:sz w:val="24"/>
        </w:rPr>
        <w:t>2</w:t>
      </w:r>
      <w:r>
        <w:rPr>
          <w:sz w:val="24"/>
        </w:rPr>
        <w:t>O                                            -56.7</w:t>
      </w:r>
    </w:p>
    <w:p w14:paraId="11E5BE36" w14:textId="77777777" w:rsidR="00B36820" w:rsidRDefault="00B36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</w:rPr>
      </w:pPr>
    </w:p>
    <w:p w14:paraId="35BECFAC" w14:textId="77777777" w:rsidR="00B36820" w:rsidRDefault="005A0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Using thermodynamic d</w:t>
      </w:r>
      <w:r w:rsidR="004534A5">
        <w:rPr>
          <w:b/>
          <w:sz w:val="24"/>
          <w:u w:val="single"/>
        </w:rPr>
        <w:t>ata given for the compound</w:t>
      </w:r>
      <w:r>
        <w:rPr>
          <w:b/>
          <w:sz w:val="24"/>
          <w:u w:val="single"/>
        </w:rPr>
        <w:t>s, complete the following:</w:t>
      </w:r>
    </w:p>
    <w:p w14:paraId="7431B9D8" w14:textId="0A3E8333" w:rsidR="00B36820" w:rsidRDefault="00CC7B34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sz w:val="24"/>
        </w:rPr>
      </w:pPr>
      <w:r>
        <w:rPr>
          <w:sz w:val="24"/>
        </w:rPr>
        <w:t xml:space="preserve">1. Compose table of </w:t>
      </w:r>
      <w:r w:rsidR="005A0830">
        <w:rPr>
          <w:sz w:val="24"/>
        </w:rPr>
        <w:t xml:space="preserve">mole percent of </w:t>
      </w:r>
      <w:proofErr w:type="spellStart"/>
      <w:r w:rsidR="005A0830">
        <w:rPr>
          <w:sz w:val="24"/>
        </w:rPr>
        <w:t>CaO</w:t>
      </w:r>
      <w:proofErr w:type="spellEnd"/>
      <w:r w:rsidR="005A0830">
        <w:rPr>
          <w:sz w:val="24"/>
        </w:rPr>
        <w:t xml:space="preserve">, </w:t>
      </w:r>
      <w:r>
        <w:rPr>
          <w:sz w:val="24"/>
        </w:rPr>
        <w:t>MgO, and SiO</w:t>
      </w:r>
      <w:r w:rsidRPr="00CC7B34">
        <w:rPr>
          <w:sz w:val="24"/>
          <w:vertAlign w:val="subscript"/>
        </w:rPr>
        <w:t>2</w:t>
      </w:r>
      <w:r w:rsidR="005A0830">
        <w:rPr>
          <w:sz w:val="24"/>
        </w:rPr>
        <w:t xml:space="preserve"> in each of the compounds. (You need not w</w:t>
      </w:r>
      <w:r>
        <w:rPr>
          <w:sz w:val="24"/>
        </w:rPr>
        <w:t>orry about the mole percent of H</w:t>
      </w:r>
      <w:r w:rsidRPr="00CC7B34">
        <w:rPr>
          <w:sz w:val="24"/>
          <w:vertAlign w:val="subscript"/>
        </w:rPr>
        <w:t>2</w:t>
      </w:r>
      <w:r w:rsidR="005A0830">
        <w:rPr>
          <w:sz w:val="24"/>
        </w:rPr>
        <w:t>O because we are assuming that water is ubiquitous and is</w:t>
      </w:r>
      <w:r w:rsidR="00B3746F">
        <w:rPr>
          <w:sz w:val="24"/>
        </w:rPr>
        <w:t>,</w:t>
      </w:r>
      <w:r w:rsidR="005A0830">
        <w:rPr>
          <w:sz w:val="24"/>
        </w:rPr>
        <w:t xml:space="preserve"> therefore</w:t>
      </w:r>
      <w:r w:rsidR="00B3746F">
        <w:rPr>
          <w:sz w:val="24"/>
        </w:rPr>
        <w:t>,</w:t>
      </w:r>
      <w:r w:rsidR="005A0830">
        <w:rPr>
          <w:sz w:val="24"/>
        </w:rPr>
        <w:t xml:space="preserve"> not a factor in determining mineral stabilities.)</w:t>
      </w:r>
    </w:p>
    <w:p w14:paraId="32B394CC" w14:textId="77777777" w:rsidR="00B36820" w:rsidRDefault="00B36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  <w:rPr>
          <w:sz w:val="24"/>
        </w:rPr>
      </w:pPr>
    </w:p>
    <w:p w14:paraId="2E601D5E" w14:textId="77777777" w:rsidR="00B36820" w:rsidRDefault="005A0830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sz w:val="24"/>
        </w:rPr>
      </w:pPr>
      <w:r>
        <w:rPr>
          <w:sz w:val="24"/>
        </w:rPr>
        <w:t xml:space="preserve">2. Plot the compositions on a compositional diagram with the components </w:t>
      </w:r>
      <w:proofErr w:type="spellStart"/>
      <w:r>
        <w:rPr>
          <w:sz w:val="24"/>
        </w:rPr>
        <w:t>CaO</w:t>
      </w:r>
      <w:proofErr w:type="spellEnd"/>
      <w:r>
        <w:rPr>
          <w:sz w:val="24"/>
        </w:rPr>
        <w:t>-MgO-</w:t>
      </w:r>
      <w:proofErr w:type="spellStart"/>
      <w:r>
        <w:rPr>
          <w:sz w:val="24"/>
        </w:rPr>
        <w:t>SiO</w:t>
      </w:r>
      <w:proofErr w:type="spellEnd"/>
      <w:r>
        <w:rPr>
          <w:position w:val="-6"/>
          <w:sz w:val="24"/>
        </w:rPr>
        <w:t>2</w:t>
      </w:r>
      <w:r>
        <w:rPr>
          <w:sz w:val="24"/>
        </w:rPr>
        <w:t>.  (</w:t>
      </w:r>
      <w:r w:rsidRPr="004534A5">
        <w:rPr>
          <w:b/>
          <w:sz w:val="24"/>
          <w:u w:val="single"/>
        </w:rPr>
        <w:t xml:space="preserve">Put </w:t>
      </w:r>
      <w:proofErr w:type="spellStart"/>
      <w:r w:rsidRPr="004534A5">
        <w:rPr>
          <w:b/>
          <w:sz w:val="24"/>
          <w:u w:val="single"/>
        </w:rPr>
        <w:t>SiO</w:t>
      </w:r>
      <w:proofErr w:type="spellEnd"/>
      <w:r w:rsidRPr="004534A5">
        <w:rPr>
          <w:b/>
          <w:position w:val="-6"/>
          <w:sz w:val="24"/>
          <w:u w:val="single"/>
        </w:rPr>
        <w:t>2</w:t>
      </w:r>
      <w:r w:rsidRPr="004534A5">
        <w:rPr>
          <w:b/>
          <w:sz w:val="24"/>
          <w:u w:val="single"/>
        </w:rPr>
        <w:t xml:space="preserve"> at the top and MgO to the lower right.</w:t>
      </w:r>
      <w:r>
        <w:rPr>
          <w:sz w:val="24"/>
        </w:rPr>
        <w:t>) (Hand this diagram in with your completed lab.)</w:t>
      </w:r>
    </w:p>
    <w:p w14:paraId="38536F06" w14:textId="77777777" w:rsidR="00B36820" w:rsidRDefault="00B36820">
      <w:pPr>
        <w:tabs>
          <w:tab w:val="left" w:pos="720"/>
          <w:tab w:val="left" w:pos="108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</w:rPr>
      </w:pPr>
    </w:p>
    <w:p w14:paraId="73D704C8" w14:textId="1B3BFE84" w:rsidR="00B36820" w:rsidRDefault="005A0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sz w:val="24"/>
        </w:rPr>
      </w:pPr>
      <w:r>
        <w:rPr>
          <w:sz w:val="24"/>
        </w:rPr>
        <w:t>3. Eliminate any unstable col</w:t>
      </w:r>
      <w:r w:rsidR="00B3746F">
        <w:rPr>
          <w:sz w:val="24"/>
        </w:rPr>
        <w:t>l</w:t>
      </w:r>
      <w:r>
        <w:rPr>
          <w:sz w:val="24"/>
        </w:rPr>
        <w:t xml:space="preserve">inear phases or duplicate phases at the </w:t>
      </w:r>
      <w:proofErr w:type="gramStart"/>
      <w:r>
        <w:rPr>
          <w:sz w:val="24"/>
        </w:rPr>
        <w:t>apices, and</w:t>
      </w:r>
      <w:proofErr w:type="gramEnd"/>
      <w:r>
        <w:rPr>
          <w:sz w:val="24"/>
        </w:rPr>
        <w:t xml:space="preserve"> redraw your diagram. (Remember a stable intermediate phase does not eliminate the endpoints of the line, it just means that all three phases are stable.)</w:t>
      </w:r>
    </w:p>
    <w:p w14:paraId="1ADF5110" w14:textId="77777777" w:rsidR="00B36820" w:rsidRDefault="00B36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  <w:rPr>
          <w:sz w:val="24"/>
        </w:rPr>
      </w:pPr>
    </w:p>
    <w:p w14:paraId="04359594" w14:textId="77777777" w:rsidR="00B36820" w:rsidRDefault="005A0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  <w:rPr>
          <w:sz w:val="24"/>
        </w:rPr>
      </w:pPr>
      <w:r>
        <w:rPr>
          <w:sz w:val="24"/>
        </w:rPr>
        <w:t xml:space="preserve">4. Draw in </w:t>
      </w:r>
      <w:r>
        <w:rPr>
          <w:b/>
          <w:sz w:val="24"/>
          <w:u w:val="words"/>
        </w:rPr>
        <w:t>all</w:t>
      </w:r>
      <w:r>
        <w:rPr>
          <w:sz w:val="24"/>
        </w:rPr>
        <w:t xml:space="preserve"> the possible tie-lines connecting the stable phases. (Hand this diagram in with your completed lab)</w:t>
      </w:r>
    </w:p>
    <w:p w14:paraId="16B7FC2D" w14:textId="77777777" w:rsidR="00B36820" w:rsidRDefault="005A0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</w:rPr>
      </w:pPr>
      <w:r>
        <w:rPr>
          <w:sz w:val="24"/>
        </w:rPr>
        <w:t xml:space="preserve">  </w:t>
      </w:r>
    </w:p>
    <w:p w14:paraId="2B5200AC" w14:textId="77777777" w:rsidR="00B36820" w:rsidRDefault="005A0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sz w:val="24"/>
        </w:rPr>
      </w:pPr>
      <w:r>
        <w:rPr>
          <w:sz w:val="24"/>
        </w:rPr>
        <w:t>5. Eliminate unstable assemblages by eliminating any crossing tie-lines and redraw your diagram.</w:t>
      </w:r>
    </w:p>
    <w:p w14:paraId="03F0946A" w14:textId="77777777" w:rsidR="00B36820" w:rsidRDefault="00B36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  <w:rPr>
          <w:sz w:val="24"/>
        </w:rPr>
      </w:pPr>
    </w:p>
    <w:p w14:paraId="3F7A5663" w14:textId="77777777" w:rsidR="00B36820" w:rsidRDefault="005A0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sz w:val="24"/>
        </w:rPr>
      </w:pPr>
      <w:r>
        <w:rPr>
          <w:sz w:val="24"/>
        </w:rPr>
        <w:t>6. What is the stable mineral assemblage for the following bulk compositions:</w:t>
      </w:r>
    </w:p>
    <w:p w14:paraId="5350F06D" w14:textId="77777777" w:rsidR="00B36820" w:rsidRDefault="005A0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</w:rPr>
      </w:pPr>
      <w:r>
        <w:rPr>
          <w:sz w:val="24"/>
        </w:rPr>
        <w:t xml:space="preserve">                      </w:t>
      </w:r>
      <w:proofErr w:type="spellStart"/>
      <w:r>
        <w:rPr>
          <w:sz w:val="24"/>
        </w:rPr>
        <w:t>CaO</w:t>
      </w:r>
      <w:proofErr w:type="spellEnd"/>
      <w:r>
        <w:rPr>
          <w:sz w:val="24"/>
        </w:rPr>
        <w:t xml:space="preserve">            MgO            </w:t>
      </w:r>
      <w:proofErr w:type="spellStart"/>
      <w:r>
        <w:rPr>
          <w:sz w:val="24"/>
        </w:rPr>
        <w:t>SiO</w:t>
      </w:r>
      <w:proofErr w:type="spellEnd"/>
      <w:r>
        <w:rPr>
          <w:position w:val="-6"/>
          <w:sz w:val="24"/>
        </w:rPr>
        <w:t>2</w:t>
      </w:r>
    </w:p>
    <w:p w14:paraId="632464FB" w14:textId="77777777" w:rsidR="00B36820" w:rsidRDefault="005A0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</w:rPr>
      </w:pPr>
      <w:r>
        <w:rPr>
          <w:sz w:val="24"/>
        </w:rPr>
        <w:t xml:space="preserve">    a.                30%             10%            60%</w:t>
      </w:r>
    </w:p>
    <w:p w14:paraId="0642D3CB" w14:textId="77777777" w:rsidR="00B36820" w:rsidRDefault="005A0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</w:rPr>
      </w:pPr>
      <w:r>
        <w:rPr>
          <w:sz w:val="24"/>
        </w:rPr>
        <w:t xml:space="preserve">    b.                 4%             44%            52%</w:t>
      </w:r>
    </w:p>
    <w:p w14:paraId="4CC3C7B8" w14:textId="77777777" w:rsidR="00B36820" w:rsidRDefault="005A0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</w:rPr>
      </w:pPr>
      <w:r>
        <w:rPr>
          <w:sz w:val="24"/>
        </w:rPr>
        <w:t xml:space="preserve">    c.                24%            40%            36%                                       </w:t>
      </w:r>
    </w:p>
    <w:p w14:paraId="0DD1C7CC" w14:textId="77777777" w:rsidR="00B36820" w:rsidRDefault="005A0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</w:rPr>
      </w:pPr>
      <w:r>
        <w:rPr>
          <w:sz w:val="24"/>
        </w:rPr>
        <w:t xml:space="preserve">    d.                 0%             50%            50%</w:t>
      </w:r>
    </w:p>
    <w:p w14:paraId="43EA8A71" w14:textId="77777777" w:rsidR="005A0830" w:rsidRDefault="005A0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  <w:u w:val="single"/>
        </w:rPr>
        <w:t>Show all your work and turn in all diagrams and tables to get full credit</w:t>
      </w:r>
      <w:r>
        <w:rPr>
          <w:sz w:val="24"/>
        </w:rPr>
        <w:t>.</w:t>
      </w:r>
    </w:p>
    <w:sectPr w:rsidR="005A0830">
      <w:footnotePr>
        <w:numFmt w:val="lowerRoman"/>
      </w:footnotePr>
      <w:endnotePr>
        <w:numFmt w:val="decimal"/>
      </w:endnotePr>
      <w:pgSz w:w="12240" w:h="15840"/>
      <w:pgMar w:top="720" w:right="2016" w:bottom="192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hideSpellingErrors/>
  <w:hideGrammaticalError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Fmt w:val="lowerRoman"/>
  </w:footnotePr>
  <w:endnotePr>
    <w:pos w:val="sectEnd"/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A81"/>
    <w:rsid w:val="00001597"/>
    <w:rsid w:val="00424526"/>
    <w:rsid w:val="004534A5"/>
    <w:rsid w:val="00530320"/>
    <w:rsid w:val="005A0830"/>
    <w:rsid w:val="00A525B6"/>
    <w:rsid w:val="00B36820"/>
    <w:rsid w:val="00B3746F"/>
    <w:rsid w:val="00BB2A81"/>
    <w:rsid w:val="00CC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AE59D"/>
  <w15:docId w15:val="{8B124694-1792-49BF-A5C6-63CED5DC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Triangular Diagram</vt:lpstr>
    </vt:vector>
  </TitlesOfParts>
  <Company>East Carolina University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Triangular Diagram</dc:title>
  <dc:creator>Geology Department</dc:creator>
  <cp:lastModifiedBy>Woods, Terri L</cp:lastModifiedBy>
  <cp:revision>2</cp:revision>
  <cp:lastPrinted>2015-10-20T17:27:00Z</cp:lastPrinted>
  <dcterms:created xsi:type="dcterms:W3CDTF">2021-11-30T18:58:00Z</dcterms:created>
  <dcterms:modified xsi:type="dcterms:W3CDTF">2021-11-30T18:58:00Z</dcterms:modified>
</cp:coreProperties>
</file>