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667D6A6" w14:textId="3E28A680" w:rsidR="00C1077C" w:rsidRPr="005A2B4E" w:rsidRDefault="00CE0E6E">
      <w:pPr>
        <w:pStyle w:val="Normal1"/>
        <w:jc w:val="center"/>
        <w:rPr>
          <w:b/>
          <w:sz w:val="28"/>
        </w:rPr>
      </w:pPr>
      <w:bookmarkStart w:id="0" w:name="_GoBack"/>
      <w:bookmarkEnd w:id="0"/>
      <w:r w:rsidRPr="005A2B4E">
        <w:rPr>
          <w:rFonts w:ascii="Times New Roman" w:eastAsia="Times New Roman" w:hAnsi="Times New Roman" w:cs="Times New Roman"/>
          <w:b/>
          <w:sz w:val="32"/>
          <w:szCs w:val="24"/>
        </w:rPr>
        <w:t>Introduction to Critical Zone Science</w:t>
      </w:r>
      <w:r w:rsidR="005A2B4E" w:rsidRPr="005A2B4E">
        <w:rPr>
          <w:rFonts w:ascii="Times New Roman" w:eastAsia="Times New Roman" w:hAnsi="Times New Roman" w:cs="Times New Roman"/>
          <w:b/>
          <w:sz w:val="32"/>
          <w:szCs w:val="24"/>
        </w:rPr>
        <w:t xml:space="preserve"> </w:t>
      </w:r>
      <w:r w:rsidRPr="005A2B4E">
        <w:rPr>
          <w:rFonts w:ascii="Times New Roman" w:eastAsia="Times New Roman" w:hAnsi="Times New Roman" w:cs="Times New Roman"/>
          <w:b/>
          <w:sz w:val="32"/>
          <w:szCs w:val="24"/>
        </w:rPr>
        <w:t>Summative Project</w:t>
      </w:r>
      <w:r w:rsidR="005A2B4E" w:rsidRPr="005A2B4E">
        <w:rPr>
          <w:rFonts w:ascii="Times New Roman" w:eastAsia="Times New Roman" w:hAnsi="Times New Roman" w:cs="Times New Roman"/>
          <w:b/>
          <w:sz w:val="32"/>
          <w:szCs w:val="24"/>
        </w:rPr>
        <w:t>: CZO Proposal</w:t>
      </w:r>
    </w:p>
    <w:p w14:paraId="38A2919F" w14:textId="77777777" w:rsidR="00C1077C" w:rsidRDefault="00C1077C">
      <w:pPr>
        <w:pStyle w:val="Normal1"/>
      </w:pPr>
    </w:p>
    <w:p w14:paraId="4FB94924" w14:textId="77777777" w:rsidR="00C1077C" w:rsidRPr="005A2B4E" w:rsidRDefault="00CE0E6E" w:rsidP="005A2B4E">
      <w:pPr>
        <w:pStyle w:val="Normal1"/>
        <w:rPr>
          <w:sz w:val="24"/>
        </w:rPr>
      </w:pPr>
      <w:r w:rsidRPr="005A2B4E">
        <w:rPr>
          <w:rFonts w:ascii="Times New Roman" w:eastAsia="Times New Roman" w:hAnsi="Times New Roman" w:cs="Times New Roman"/>
          <w:b/>
          <w:sz w:val="28"/>
          <w:szCs w:val="24"/>
        </w:rPr>
        <w:t>ATTENTION: New Request for Proposals (RFP) from the U</w:t>
      </w:r>
      <w:r w:rsidR="004D67C3" w:rsidRPr="005A2B4E">
        <w:rPr>
          <w:rFonts w:ascii="Times New Roman" w:eastAsia="Times New Roman" w:hAnsi="Times New Roman" w:cs="Times New Roman"/>
          <w:b/>
          <w:sz w:val="28"/>
          <w:szCs w:val="24"/>
        </w:rPr>
        <w:t>.</w:t>
      </w:r>
      <w:r w:rsidRPr="005A2B4E">
        <w:rPr>
          <w:rFonts w:ascii="Times New Roman" w:eastAsia="Times New Roman" w:hAnsi="Times New Roman" w:cs="Times New Roman"/>
          <w:b/>
          <w:sz w:val="28"/>
          <w:szCs w:val="24"/>
        </w:rPr>
        <w:t>S</w:t>
      </w:r>
      <w:r w:rsidR="004D67C3" w:rsidRPr="005A2B4E">
        <w:rPr>
          <w:rFonts w:ascii="Times New Roman" w:eastAsia="Times New Roman" w:hAnsi="Times New Roman" w:cs="Times New Roman"/>
          <w:b/>
          <w:sz w:val="28"/>
          <w:szCs w:val="24"/>
        </w:rPr>
        <w:t>.</w:t>
      </w:r>
      <w:r w:rsidRPr="005A2B4E">
        <w:rPr>
          <w:rFonts w:ascii="Times New Roman" w:eastAsia="Times New Roman" w:hAnsi="Times New Roman" w:cs="Times New Roman"/>
          <w:b/>
          <w:sz w:val="28"/>
          <w:szCs w:val="24"/>
        </w:rPr>
        <w:t xml:space="preserve"> National Science Foundation (NSF)</w:t>
      </w:r>
    </w:p>
    <w:p w14:paraId="1310A1A9" w14:textId="77777777" w:rsidR="005A2B4E" w:rsidRDefault="005A2B4E">
      <w:pPr>
        <w:pStyle w:val="Normal1"/>
        <w:rPr>
          <w:rFonts w:ascii="Times New Roman" w:eastAsia="Times New Roman" w:hAnsi="Times New Roman" w:cs="Times New Roman"/>
          <w:b/>
          <w:sz w:val="24"/>
          <w:szCs w:val="24"/>
        </w:rPr>
      </w:pPr>
    </w:p>
    <w:p w14:paraId="1237D5C1" w14:textId="77777777" w:rsidR="00C1077C" w:rsidRDefault="00CE0E6E">
      <w:pPr>
        <w:pStyle w:val="Normal1"/>
      </w:pPr>
      <w:r>
        <w:rPr>
          <w:rFonts w:ascii="Times New Roman" w:eastAsia="Times New Roman" w:hAnsi="Times New Roman" w:cs="Times New Roman"/>
          <w:b/>
          <w:sz w:val="24"/>
          <w:szCs w:val="24"/>
        </w:rPr>
        <w:t>Brief Summary:</w:t>
      </w:r>
      <w:r>
        <w:rPr>
          <w:rFonts w:ascii="Times New Roman" w:eastAsia="Times New Roman" w:hAnsi="Times New Roman" w:cs="Times New Roman"/>
          <w:sz w:val="24"/>
          <w:szCs w:val="24"/>
        </w:rPr>
        <w:t xml:space="preserve"> The U</w:t>
      </w:r>
      <w:r w:rsidR="004D67C3">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r w:rsidR="004D67C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National Science Foundation has just released $5,000,000 to fund a new Critical Zone Observatory that describes and characterizes how interactions among the atmosphere, lithosphere, hydrosphere, biosphere, and soil support and influence life. The competition requires the submission of a fully-developed research proposal that will be subjected to peer-review. </w:t>
      </w:r>
    </w:p>
    <w:p w14:paraId="180D515E" w14:textId="77777777" w:rsidR="00C1077C" w:rsidRDefault="00CE0E6E">
      <w:pPr>
        <w:pStyle w:val="Normal1"/>
        <w:tabs>
          <w:tab w:val="center" w:pos="4680"/>
        </w:tabs>
      </w:pPr>
      <w:r>
        <w:rPr>
          <w:rFonts w:ascii="Times New Roman" w:eastAsia="Times New Roman" w:hAnsi="Times New Roman" w:cs="Times New Roman"/>
          <w:b/>
          <w:sz w:val="24"/>
          <w:szCs w:val="24"/>
        </w:rPr>
        <w:t>Objective:</w:t>
      </w:r>
      <w:r>
        <w:rPr>
          <w:rFonts w:ascii="Times New Roman" w:eastAsia="Times New Roman" w:hAnsi="Times New Roman" w:cs="Times New Roman"/>
          <w:sz w:val="24"/>
          <w:szCs w:val="24"/>
        </w:rPr>
        <w:t xml:space="preserve"> Write a high quality proposal that describes why NSF should fund your new Critical Zone Observatory (CZO). Your goal is to convince the review panel that your proposed CZO is uniquely posed to answer pressing scientific questions that are not currently addressed by existing CZO’s. </w:t>
      </w:r>
    </w:p>
    <w:p w14:paraId="0B9D0D29" w14:textId="77777777" w:rsidR="00357F3D" w:rsidRDefault="00CE0E6E" w:rsidP="00357F3D">
      <w:pPr>
        <w:pStyle w:val="Normal1"/>
      </w:pPr>
      <w:r>
        <w:rPr>
          <w:rFonts w:ascii="Times New Roman" w:eastAsia="Times New Roman" w:hAnsi="Times New Roman" w:cs="Times New Roman"/>
          <w:b/>
          <w:sz w:val="24"/>
          <w:szCs w:val="24"/>
        </w:rPr>
        <w:t>Details</w:t>
      </w:r>
      <w:r>
        <w:rPr>
          <w:rFonts w:ascii="Times New Roman" w:eastAsia="Times New Roman" w:hAnsi="Times New Roman" w:cs="Times New Roman"/>
          <w:sz w:val="24"/>
          <w:szCs w:val="24"/>
        </w:rPr>
        <w:t>: 10 pages; double spaced; 11 or 12 font, with 1 inch margins.</w:t>
      </w:r>
      <w:r w:rsidR="00357F3D">
        <w:rPr>
          <w:rFonts w:ascii="Times New Roman" w:eastAsia="Times New Roman" w:hAnsi="Times New Roman" w:cs="Times New Roman"/>
          <w:sz w:val="24"/>
          <w:szCs w:val="24"/>
        </w:rPr>
        <w:t xml:space="preserve"> </w:t>
      </w:r>
      <w:r w:rsidR="00357F3D" w:rsidRPr="005A2B4E">
        <w:rPr>
          <w:rFonts w:ascii="Times New Roman" w:hAnsi="Times New Roman" w:cs="Times New Roman"/>
          <w:sz w:val="24"/>
        </w:rPr>
        <w:t>Proposals will be evalua</w:t>
      </w:r>
      <w:r w:rsidR="00357F3D">
        <w:rPr>
          <w:rFonts w:ascii="Times New Roman" w:hAnsi="Times New Roman" w:cs="Times New Roman"/>
          <w:sz w:val="24"/>
        </w:rPr>
        <w:t>ted using the attached rubric.</w:t>
      </w:r>
    </w:p>
    <w:p w14:paraId="049995B3" w14:textId="77777777" w:rsidR="005A2B4E" w:rsidRDefault="005A2B4E">
      <w:pPr>
        <w:pStyle w:val="Normal1"/>
        <w:tabs>
          <w:tab w:val="center" w:pos="4680"/>
        </w:tabs>
        <w:rPr>
          <w:rFonts w:ascii="Times New Roman" w:eastAsia="Times New Roman" w:hAnsi="Times New Roman" w:cs="Times New Roman"/>
          <w:b/>
          <w:sz w:val="24"/>
          <w:szCs w:val="24"/>
        </w:rPr>
      </w:pPr>
    </w:p>
    <w:p w14:paraId="7B46BB63" w14:textId="77777777" w:rsidR="00C1077C" w:rsidRDefault="00CE0E6E">
      <w:pPr>
        <w:pStyle w:val="Normal1"/>
        <w:tabs>
          <w:tab w:val="center" w:pos="4680"/>
        </w:tabs>
      </w:pPr>
      <w:r>
        <w:rPr>
          <w:rFonts w:ascii="Times New Roman" w:eastAsia="Times New Roman" w:hAnsi="Times New Roman" w:cs="Times New Roman"/>
          <w:b/>
          <w:sz w:val="24"/>
          <w:szCs w:val="24"/>
        </w:rPr>
        <w:t>Specific questions to address in your proposal:</w:t>
      </w:r>
      <w:r>
        <w:rPr>
          <w:rFonts w:ascii="Times New Roman" w:eastAsia="Times New Roman" w:hAnsi="Times New Roman" w:cs="Times New Roman"/>
          <w:b/>
          <w:sz w:val="24"/>
          <w:szCs w:val="24"/>
        </w:rPr>
        <w:tab/>
      </w:r>
    </w:p>
    <w:p w14:paraId="638FB6A1" w14:textId="77777777" w:rsidR="00C1077C" w:rsidRDefault="00CE0E6E">
      <w:pPr>
        <w:pStyle w:val="Normal1"/>
        <w:numPr>
          <w:ilvl w:val="0"/>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makes your proposed Critical Zone Observatory (CZO) special? Use data from existing CZO’s to show how your CZO is unique compared to other CZO’s and how it will be capable of answering questions no other CZO is capable to answer.</w:t>
      </w:r>
    </w:p>
    <w:p w14:paraId="1B5E2D76" w14:textId="77777777" w:rsidR="00C1077C" w:rsidRDefault="00C1077C">
      <w:pPr>
        <w:pStyle w:val="Normal1"/>
        <w:spacing w:after="0"/>
        <w:ind w:left="720"/>
      </w:pPr>
    </w:p>
    <w:p w14:paraId="0702BBB9" w14:textId="77777777" w:rsidR="00C1077C" w:rsidRDefault="00CE0E6E">
      <w:pPr>
        <w:pStyle w:val="Normal1"/>
        <w:numPr>
          <w:ilvl w:val="0"/>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fundamental and over-arching scientific principles, Earth system processes, and Critical Zone services will be explored at your CZO?</w:t>
      </w:r>
    </w:p>
    <w:p w14:paraId="0EE84FFF" w14:textId="77777777" w:rsidR="00C1077C" w:rsidRDefault="00C1077C">
      <w:pPr>
        <w:pStyle w:val="Normal1"/>
        <w:spacing w:after="0"/>
        <w:ind w:left="720"/>
      </w:pPr>
    </w:p>
    <w:p w14:paraId="0151AE6D" w14:textId="77777777" w:rsidR="00C1077C" w:rsidRDefault="00CE0E6E">
      <w:pPr>
        <w:pStyle w:val="Normal1"/>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observations, technologies, and data will be used to explain Critical Zone processes?</w:t>
      </w:r>
    </w:p>
    <w:p w14:paraId="359D3555" w14:textId="77777777" w:rsidR="00C1077C" w:rsidRDefault="00C1077C">
      <w:pPr>
        <w:pStyle w:val="Normal1"/>
        <w:spacing w:after="0"/>
      </w:pPr>
    </w:p>
    <w:p w14:paraId="6B13DE63" w14:textId="77777777" w:rsidR="00C1077C" w:rsidRDefault="00CE0E6E">
      <w:pPr>
        <w:pStyle w:val="Normal1"/>
        <w:numPr>
          <w:ilvl w:val="0"/>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specific Critical Zone interactions (e.g. atmosphere, lithosphere, hydrosphere, biosphere and soil) and processes will your new CZO address? </w:t>
      </w:r>
    </w:p>
    <w:p w14:paraId="74475F77" w14:textId="77777777" w:rsidR="00C1077C" w:rsidRDefault="00C1077C">
      <w:pPr>
        <w:pStyle w:val="Normal1"/>
        <w:spacing w:after="0"/>
        <w:ind w:left="720"/>
      </w:pPr>
    </w:p>
    <w:p w14:paraId="712660D2" w14:textId="77777777" w:rsidR="00C1077C" w:rsidRDefault="00CE0E6E">
      <w:pPr>
        <w:pStyle w:val="Normal1"/>
        <w:numPr>
          <w:ilvl w:val="0"/>
          <w:numId w:val="1"/>
        </w:numPr>
        <w:ind w:hanging="360"/>
        <w:contextualSpacing/>
        <w:rPr>
          <w:rFonts w:ascii="Times New Roman" w:eastAsia="Times New Roman" w:hAnsi="Times New Roman" w:cs="Times New Roman"/>
          <w:sz w:val="24"/>
          <w:szCs w:val="24"/>
        </w:rPr>
      </w:pPr>
      <w:bookmarkStart w:id="1" w:name="h.gjdgxs" w:colFirst="0" w:colLast="0"/>
      <w:bookmarkEnd w:id="1"/>
      <w:r>
        <w:rPr>
          <w:rFonts w:ascii="Times New Roman" w:eastAsia="Times New Roman" w:hAnsi="Times New Roman" w:cs="Times New Roman"/>
          <w:sz w:val="24"/>
          <w:szCs w:val="24"/>
        </w:rPr>
        <w:t xml:space="preserve">What is the potential role for your CZO to offer solutions for a Grand Challenge (e.g. eutrophication, erosion, environmental stability, climate change, water and food production, radiative forcing, water and carbon cycling, etc.) that face humanity and societies? </w:t>
      </w:r>
    </w:p>
    <w:p w14:paraId="685D5D96" w14:textId="77777777" w:rsidR="00C1077C" w:rsidRDefault="00C1077C">
      <w:pPr>
        <w:pStyle w:val="Normal1"/>
      </w:pPr>
    </w:p>
    <w:p w14:paraId="60DC22B9" w14:textId="77777777" w:rsidR="00C1077C" w:rsidRDefault="00CE0E6E">
      <w:pPr>
        <w:pStyle w:val="Normal1"/>
      </w:pPr>
      <w:r>
        <w:rPr>
          <w:rFonts w:ascii="Times New Roman" w:eastAsia="Times New Roman" w:hAnsi="Times New Roman" w:cs="Times New Roman"/>
          <w:b/>
          <w:sz w:val="24"/>
          <w:szCs w:val="24"/>
        </w:rPr>
        <w:t>Proposal Layout:</w:t>
      </w:r>
    </w:p>
    <w:p w14:paraId="782D0E3C" w14:textId="77777777" w:rsidR="00C1077C" w:rsidRDefault="00CE0E6E">
      <w:pPr>
        <w:pStyle w:val="Normal1"/>
        <w:ind w:firstLine="720"/>
      </w:pPr>
      <w:r>
        <w:rPr>
          <w:rFonts w:ascii="Times New Roman" w:eastAsia="Times New Roman" w:hAnsi="Times New Roman" w:cs="Times New Roman"/>
          <w:sz w:val="24"/>
          <w:szCs w:val="24"/>
        </w:rPr>
        <w:t xml:space="preserve">Abstract </w:t>
      </w:r>
    </w:p>
    <w:p w14:paraId="73881DBD" w14:textId="77777777" w:rsidR="00C1077C" w:rsidRDefault="004D67C3">
      <w:pPr>
        <w:pStyle w:val="Normal1"/>
        <w:ind w:left="720" w:firstLine="720"/>
      </w:pPr>
      <w:r>
        <w:rPr>
          <w:rFonts w:ascii="Times New Roman" w:eastAsia="Times New Roman" w:hAnsi="Times New Roman" w:cs="Times New Roman"/>
          <w:sz w:val="24"/>
          <w:szCs w:val="24"/>
        </w:rPr>
        <w:t>Half-</w:t>
      </w:r>
      <w:r w:rsidR="00CE0E6E">
        <w:rPr>
          <w:rFonts w:ascii="Times New Roman" w:eastAsia="Times New Roman" w:hAnsi="Times New Roman" w:cs="Times New Roman"/>
          <w:sz w:val="24"/>
          <w:szCs w:val="24"/>
        </w:rPr>
        <w:t>page summary</w:t>
      </w:r>
    </w:p>
    <w:p w14:paraId="47E9C4EF" w14:textId="77777777" w:rsidR="00C1077C" w:rsidRDefault="00CE0E6E">
      <w:pPr>
        <w:pStyle w:val="Normal1"/>
        <w:ind w:firstLine="720"/>
      </w:pPr>
      <w:r>
        <w:rPr>
          <w:rFonts w:ascii="Times New Roman" w:eastAsia="Times New Roman" w:hAnsi="Times New Roman" w:cs="Times New Roman"/>
          <w:sz w:val="24"/>
          <w:szCs w:val="24"/>
        </w:rPr>
        <w:t>Major research objective</w:t>
      </w:r>
    </w:p>
    <w:p w14:paraId="6E34E69A" w14:textId="77777777" w:rsidR="00C1077C" w:rsidRDefault="00CE0E6E">
      <w:pPr>
        <w:pStyle w:val="Normal1"/>
        <w:ind w:left="720" w:firstLine="720"/>
      </w:pPr>
      <w:r>
        <w:rPr>
          <w:rFonts w:ascii="Times New Roman" w:eastAsia="Times New Roman" w:hAnsi="Times New Roman" w:cs="Times New Roman"/>
          <w:sz w:val="24"/>
          <w:szCs w:val="24"/>
        </w:rPr>
        <w:t>How the new observatory addresses a Grand Challenge</w:t>
      </w:r>
    </w:p>
    <w:p w14:paraId="7E7FA3B8" w14:textId="77777777" w:rsidR="00C1077C" w:rsidRDefault="00CE0E6E">
      <w:pPr>
        <w:pStyle w:val="Normal1"/>
        <w:ind w:firstLine="720"/>
      </w:pPr>
      <w:r>
        <w:rPr>
          <w:rFonts w:ascii="Times New Roman" w:eastAsia="Times New Roman" w:hAnsi="Times New Roman" w:cs="Times New Roman"/>
          <w:sz w:val="24"/>
          <w:szCs w:val="24"/>
        </w:rPr>
        <w:t xml:space="preserve">Overarching hypotheses </w:t>
      </w:r>
    </w:p>
    <w:p w14:paraId="01B8BAC4" w14:textId="77777777" w:rsidR="00C1077C" w:rsidRDefault="00CE0E6E">
      <w:pPr>
        <w:pStyle w:val="Normal1"/>
        <w:ind w:firstLine="720"/>
      </w:pPr>
      <w:r>
        <w:rPr>
          <w:rFonts w:ascii="Times New Roman" w:eastAsia="Times New Roman" w:hAnsi="Times New Roman" w:cs="Times New Roman"/>
          <w:sz w:val="24"/>
          <w:szCs w:val="24"/>
        </w:rPr>
        <w:tab/>
        <w:t>Include data and figures in this section</w:t>
      </w:r>
    </w:p>
    <w:p w14:paraId="26E19A7E" w14:textId="77777777" w:rsidR="00C1077C" w:rsidRDefault="00CE0E6E">
      <w:pPr>
        <w:pStyle w:val="Normal1"/>
        <w:ind w:firstLine="720"/>
      </w:pPr>
      <w:r>
        <w:rPr>
          <w:rFonts w:ascii="Times New Roman" w:eastAsia="Times New Roman" w:hAnsi="Times New Roman" w:cs="Times New Roman"/>
          <w:sz w:val="24"/>
          <w:szCs w:val="24"/>
        </w:rPr>
        <w:lastRenderedPageBreak/>
        <w:t>Main Text</w:t>
      </w:r>
    </w:p>
    <w:p w14:paraId="37F08A79" w14:textId="77777777" w:rsidR="00C1077C" w:rsidRDefault="00CE0E6E">
      <w:pPr>
        <w:pStyle w:val="Normal1"/>
        <w:ind w:left="720" w:firstLine="720"/>
      </w:pPr>
      <w:r>
        <w:rPr>
          <w:rFonts w:ascii="Times New Roman" w:eastAsia="Times New Roman" w:hAnsi="Times New Roman" w:cs="Times New Roman"/>
          <w:sz w:val="24"/>
          <w:szCs w:val="24"/>
        </w:rPr>
        <w:t>Background and Introductory information</w:t>
      </w:r>
    </w:p>
    <w:p w14:paraId="21FD255E" w14:textId="77777777" w:rsidR="00C1077C" w:rsidRDefault="00CE0E6E">
      <w:pPr>
        <w:pStyle w:val="Normal1"/>
        <w:ind w:left="720" w:firstLine="720"/>
      </w:pPr>
      <w:r>
        <w:rPr>
          <w:rFonts w:ascii="Times New Roman" w:eastAsia="Times New Roman" w:hAnsi="Times New Roman" w:cs="Times New Roman"/>
          <w:sz w:val="24"/>
          <w:szCs w:val="24"/>
        </w:rPr>
        <w:t>Description of Observatory</w:t>
      </w:r>
    </w:p>
    <w:p w14:paraId="078F3FB9" w14:textId="77777777" w:rsidR="00C1077C" w:rsidRDefault="00CE0E6E">
      <w:pPr>
        <w:pStyle w:val="Normal1"/>
        <w:ind w:left="2160"/>
      </w:pPr>
      <w:r>
        <w:rPr>
          <w:rFonts w:ascii="Times New Roman" w:eastAsia="Times New Roman" w:hAnsi="Times New Roman" w:cs="Times New Roman"/>
          <w:sz w:val="24"/>
          <w:szCs w:val="24"/>
        </w:rPr>
        <w:t>Describe the soil, lithology, predominate climate regime, dominate vegetation, total area, primary environmental gradients. Include maps to help show location and factors listed above.</w:t>
      </w:r>
    </w:p>
    <w:p w14:paraId="1D8C5501" w14:textId="77777777" w:rsidR="00C1077C" w:rsidRDefault="00CE0E6E">
      <w:pPr>
        <w:pStyle w:val="Normal1"/>
        <w:ind w:firstLine="720"/>
      </w:pPr>
      <w:r>
        <w:rPr>
          <w:rFonts w:ascii="Times New Roman" w:eastAsia="Times New Roman" w:hAnsi="Times New Roman" w:cs="Times New Roman"/>
          <w:sz w:val="24"/>
          <w:szCs w:val="24"/>
        </w:rPr>
        <w:t>Methods</w:t>
      </w:r>
    </w:p>
    <w:p w14:paraId="2BA5D511" w14:textId="77777777" w:rsidR="00C1077C" w:rsidRDefault="00CE0E6E">
      <w:pPr>
        <w:pStyle w:val="Normal1"/>
        <w:ind w:firstLine="720"/>
      </w:pPr>
      <w:r>
        <w:rPr>
          <w:rFonts w:ascii="Times New Roman" w:eastAsia="Times New Roman" w:hAnsi="Times New Roman" w:cs="Times New Roman"/>
          <w:sz w:val="24"/>
          <w:szCs w:val="24"/>
        </w:rPr>
        <w:tab/>
        <w:t>Types of instruments will your observatory need?</w:t>
      </w:r>
    </w:p>
    <w:p w14:paraId="13EBAE84" w14:textId="77777777" w:rsidR="00C1077C" w:rsidRDefault="00CE0E6E">
      <w:pPr>
        <w:pStyle w:val="Normal1"/>
        <w:ind w:firstLine="720"/>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List specific experiments or exploratory research that will be performed at your CZO</w:t>
      </w:r>
    </w:p>
    <w:p w14:paraId="5392C06A" w14:textId="77777777" w:rsidR="00C1077C" w:rsidRDefault="00CE0E6E">
      <w:pPr>
        <w:pStyle w:val="Normal1"/>
        <w:ind w:firstLine="720"/>
      </w:pPr>
      <w:r>
        <w:rPr>
          <w:rFonts w:ascii="Times New Roman" w:eastAsia="Times New Roman" w:hAnsi="Times New Roman" w:cs="Times New Roman"/>
          <w:sz w:val="24"/>
          <w:szCs w:val="24"/>
        </w:rPr>
        <w:tab/>
        <w:t>Explain how you will interface with other CZOs for cross CZO research</w:t>
      </w:r>
    </w:p>
    <w:p w14:paraId="3FEC80C5" w14:textId="77777777" w:rsidR="00C1077C" w:rsidRDefault="004D67C3">
      <w:pPr>
        <w:pStyle w:val="Normal1"/>
        <w:ind w:firstLine="720"/>
      </w:pPr>
      <w:r>
        <w:rPr>
          <w:rFonts w:ascii="Times New Roman" w:eastAsia="Times New Roman" w:hAnsi="Times New Roman" w:cs="Times New Roman"/>
          <w:sz w:val="24"/>
          <w:szCs w:val="24"/>
        </w:rPr>
        <w:t>Broader i</w:t>
      </w:r>
      <w:r w:rsidR="00CE0E6E">
        <w:rPr>
          <w:rFonts w:ascii="Times New Roman" w:eastAsia="Times New Roman" w:hAnsi="Times New Roman" w:cs="Times New Roman"/>
          <w:sz w:val="24"/>
          <w:szCs w:val="24"/>
        </w:rPr>
        <w:t>mpacts</w:t>
      </w:r>
      <w:r>
        <w:rPr>
          <w:rFonts w:ascii="Times New Roman" w:eastAsia="Times New Roman" w:hAnsi="Times New Roman" w:cs="Times New Roman"/>
          <w:sz w:val="24"/>
          <w:szCs w:val="24"/>
        </w:rPr>
        <w:t>,</w:t>
      </w:r>
      <w:r w:rsidR="00CE0E6E">
        <w:rPr>
          <w:rFonts w:ascii="Times New Roman" w:eastAsia="Times New Roman" w:hAnsi="Times New Roman" w:cs="Times New Roman"/>
          <w:sz w:val="24"/>
          <w:szCs w:val="24"/>
        </w:rPr>
        <w:t xml:space="preserve"> including educational outreach</w:t>
      </w:r>
    </w:p>
    <w:p w14:paraId="6F14CC5F" w14:textId="77777777" w:rsidR="00C1077C" w:rsidRDefault="00CE0E6E">
      <w:pPr>
        <w:pStyle w:val="Normal1"/>
      </w:pPr>
      <w:r>
        <w:rPr>
          <w:rFonts w:ascii="Times New Roman" w:eastAsia="Times New Roman" w:hAnsi="Times New Roman" w:cs="Times New Roman"/>
          <w:sz w:val="24"/>
          <w:szCs w:val="24"/>
        </w:rPr>
        <w:tab/>
        <w:t>Bibliography</w:t>
      </w:r>
    </w:p>
    <w:p w14:paraId="0BF14B4E" w14:textId="77777777" w:rsidR="00C1077C" w:rsidRDefault="00CE0E6E">
      <w:pPr>
        <w:pStyle w:val="Normal1"/>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15 Primary peer-reviewed sources (does not count towards your 10 pages)</w:t>
      </w:r>
    </w:p>
    <w:p w14:paraId="42E2AD4D" w14:textId="77777777" w:rsidR="00C1077C" w:rsidRDefault="00C1077C">
      <w:pPr>
        <w:pStyle w:val="Normal1"/>
      </w:pPr>
    </w:p>
    <w:p w14:paraId="0D1F4522" w14:textId="77777777" w:rsidR="00C1077C" w:rsidRDefault="00CE0E6E">
      <w:pPr>
        <w:pStyle w:val="Normal1"/>
      </w:pPr>
      <w:r>
        <w:rPr>
          <w:rFonts w:ascii="Times New Roman" w:eastAsia="Times New Roman" w:hAnsi="Times New Roman" w:cs="Times New Roman"/>
          <w:b/>
          <w:sz w:val="24"/>
          <w:szCs w:val="24"/>
        </w:rPr>
        <w:t>Peer and Panel Review:</w:t>
      </w:r>
    </w:p>
    <w:p w14:paraId="03ABDAE2" w14:textId="36CE9996" w:rsidR="00C1077C" w:rsidRDefault="00CE0E6E">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All class members will review two proposals and write a one-page summary briefly describing the proposal and the proposal’s stren</w:t>
      </w:r>
      <w:r w:rsidR="006540A6">
        <w:rPr>
          <w:rFonts w:ascii="Times New Roman" w:eastAsia="Times New Roman" w:hAnsi="Times New Roman" w:cs="Times New Roman"/>
          <w:sz w:val="24"/>
          <w:szCs w:val="24"/>
        </w:rPr>
        <w:t xml:space="preserve">gths and weaknesses. After peer </w:t>
      </w:r>
      <w:r>
        <w:rPr>
          <w:rFonts w:ascii="Times New Roman" w:eastAsia="Times New Roman" w:hAnsi="Times New Roman" w:cs="Times New Roman"/>
          <w:sz w:val="24"/>
          <w:szCs w:val="24"/>
        </w:rPr>
        <w:t>review</w:t>
      </w:r>
      <w:r w:rsidR="006540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will have an in-class panel discussion where we decide on the winning proposal. </w:t>
      </w:r>
    </w:p>
    <w:p w14:paraId="56AC2F7D" w14:textId="671A8149" w:rsidR="001A7452" w:rsidRDefault="001A7452">
      <w:pPr>
        <w:rPr>
          <w:rFonts w:ascii="Times New Roman" w:hAnsi="Times New Roman" w:cs="Times New Roman"/>
          <w:sz w:val="24"/>
        </w:rPr>
      </w:pPr>
      <w:r>
        <w:rPr>
          <w:rFonts w:ascii="Times New Roman" w:hAnsi="Times New Roman" w:cs="Times New Roman"/>
          <w:sz w:val="24"/>
        </w:rPr>
        <w:br w:type="page"/>
      </w:r>
    </w:p>
    <w:tbl>
      <w:tblPr>
        <w:tblStyle w:val="a"/>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0"/>
        <w:gridCol w:w="2325"/>
        <w:gridCol w:w="2325"/>
        <w:gridCol w:w="2325"/>
        <w:gridCol w:w="2325"/>
      </w:tblGrid>
      <w:tr w:rsidR="001A7452" w14:paraId="612F69D5" w14:textId="77777777" w:rsidTr="00A60FCA">
        <w:trPr>
          <w:trHeight w:val="340"/>
        </w:trPr>
        <w:tc>
          <w:tcPr>
            <w:tcW w:w="1490" w:type="dxa"/>
            <w:shd w:val="clear" w:color="auto" w:fill="BFBFBF"/>
          </w:tcPr>
          <w:p w14:paraId="1117F832" w14:textId="77777777" w:rsidR="001A7452" w:rsidRDefault="001A7452" w:rsidP="00A60FCA">
            <w:pPr>
              <w:pStyle w:val="Normal1"/>
              <w:spacing w:after="160" w:line="259" w:lineRule="auto"/>
              <w:jc w:val="center"/>
            </w:pPr>
            <w:r>
              <w:rPr>
                <w:rFonts w:ascii="Times New Roman" w:eastAsia="Times New Roman" w:hAnsi="Times New Roman" w:cs="Times New Roman"/>
                <w:sz w:val="24"/>
                <w:szCs w:val="24"/>
              </w:rPr>
              <w:lastRenderedPageBreak/>
              <w:t>Criteria</w:t>
            </w:r>
          </w:p>
        </w:tc>
        <w:tc>
          <w:tcPr>
            <w:tcW w:w="2325" w:type="dxa"/>
            <w:shd w:val="clear" w:color="auto" w:fill="BFBFBF"/>
          </w:tcPr>
          <w:p w14:paraId="5F994E5C" w14:textId="77777777" w:rsidR="001A7452" w:rsidRDefault="001A7452" w:rsidP="00A60FCA">
            <w:pPr>
              <w:pStyle w:val="Normal1"/>
              <w:spacing w:after="160" w:line="259" w:lineRule="auto"/>
              <w:jc w:val="center"/>
            </w:pPr>
            <w:r>
              <w:rPr>
                <w:rFonts w:ascii="Times New Roman" w:eastAsia="Times New Roman" w:hAnsi="Times New Roman" w:cs="Times New Roman"/>
                <w:sz w:val="24"/>
                <w:szCs w:val="24"/>
              </w:rPr>
              <w:t>Exemplary (6)</w:t>
            </w:r>
          </w:p>
        </w:tc>
        <w:tc>
          <w:tcPr>
            <w:tcW w:w="2325" w:type="dxa"/>
            <w:shd w:val="clear" w:color="auto" w:fill="BFBFBF"/>
          </w:tcPr>
          <w:p w14:paraId="1760021B" w14:textId="77777777" w:rsidR="001A7452" w:rsidRDefault="001A7452" w:rsidP="00A60FCA">
            <w:pPr>
              <w:pStyle w:val="Normal1"/>
              <w:spacing w:after="160" w:line="259" w:lineRule="auto"/>
              <w:jc w:val="center"/>
            </w:pPr>
            <w:r>
              <w:rPr>
                <w:rFonts w:ascii="Times New Roman" w:eastAsia="Times New Roman" w:hAnsi="Times New Roman" w:cs="Times New Roman"/>
                <w:sz w:val="24"/>
                <w:szCs w:val="24"/>
              </w:rPr>
              <w:t>Good (4)</w:t>
            </w:r>
          </w:p>
        </w:tc>
        <w:tc>
          <w:tcPr>
            <w:tcW w:w="2325" w:type="dxa"/>
            <w:shd w:val="clear" w:color="auto" w:fill="BFBFBF"/>
          </w:tcPr>
          <w:p w14:paraId="593D81C0" w14:textId="77777777" w:rsidR="001A7452" w:rsidRDefault="001A7452" w:rsidP="00A60FCA">
            <w:pPr>
              <w:pStyle w:val="Normal1"/>
              <w:spacing w:after="160" w:line="259" w:lineRule="auto"/>
              <w:jc w:val="center"/>
            </w:pPr>
            <w:r>
              <w:rPr>
                <w:rFonts w:ascii="Times New Roman" w:eastAsia="Times New Roman" w:hAnsi="Times New Roman" w:cs="Times New Roman"/>
                <w:sz w:val="24"/>
                <w:szCs w:val="24"/>
              </w:rPr>
              <w:t>Acceptable (2)</w:t>
            </w:r>
          </w:p>
        </w:tc>
        <w:tc>
          <w:tcPr>
            <w:tcW w:w="2325" w:type="dxa"/>
            <w:shd w:val="clear" w:color="auto" w:fill="BFBFBF"/>
          </w:tcPr>
          <w:p w14:paraId="27A78894" w14:textId="77777777" w:rsidR="001A7452" w:rsidRDefault="001A7452" w:rsidP="00A60FCA">
            <w:pPr>
              <w:pStyle w:val="Normal1"/>
              <w:spacing w:after="160" w:line="259" w:lineRule="auto"/>
              <w:jc w:val="center"/>
            </w:pPr>
            <w:r>
              <w:rPr>
                <w:rFonts w:ascii="Times New Roman" w:eastAsia="Times New Roman" w:hAnsi="Times New Roman" w:cs="Times New Roman"/>
                <w:sz w:val="24"/>
                <w:szCs w:val="24"/>
              </w:rPr>
              <w:t>Unacceptable (0)</w:t>
            </w:r>
          </w:p>
        </w:tc>
      </w:tr>
      <w:tr w:rsidR="001A7452" w14:paraId="2E6C127E" w14:textId="77777777" w:rsidTr="00A60FCA">
        <w:tc>
          <w:tcPr>
            <w:tcW w:w="1490" w:type="dxa"/>
          </w:tcPr>
          <w:p w14:paraId="72FC08F0" w14:textId="77777777" w:rsidR="001A7452" w:rsidRDefault="001A7452" w:rsidP="00A60FCA">
            <w:pPr>
              <w:pStyle w:val="Normal1"/>
              <w:spacing w:after="160" w:line="259" w:lineRule="auto"/>
            </w:pPr>
            <w:r>
              <w:rPr>
                <w:rFonts w:ascii="Times New Roman" w:eastAsia="Times New Roman" w:hAnsi="Times New Roman" w:cs="Times New Roman"/>
                <w:sz w:val="24"/>
                <w:szCs w:val="24"/>
              </w:rPr>
              <w:t>Purpose</w:t>
            </w:r>
          </w:p>
        </w:tc>
        <w:tc>
          <w:tcPr>
            <w:tcW w:w="2325" w:type="dxa"/>
          </w:tcPr>
          <w:p w14:paraId="49EFC2FE" w14:textId="77777777" w:rsidR="001A7452" w:rsidRDefault="001A7452" w:rsidP="00A60FCA">
            <w:pPr>
              <w:pStyle w:val="Normal1"/>
              <w:spacing w:line="259" w:lineRule="auto"/>
            </w:pPr>
            <w:r>
              <w:rPr>
                <w:rFonts w:ascii="Times New Roman" w:eastAsia="Times New Roman" w:hAnsi="Times New Roman" w:cs="Times New Roman"/>
                <w:sz w:val="18"/>
                <w:szCs w:val="18"/>
              </w:rPr>
              <w:t>Paper describes and characterizes how interactions among the atmosphere, lithosphere, hydrosphere, biosphere, and soil support and influence life to show that the proposed CZO is uniquely posed to answer pressing scientific questions that are not currently addressed by existing CZOs.</w:t>
            </w:r>
          </w:p>
        </w:tc>
        <w:tc>
          <w:tcPr>
            <w:tcW w:w="2325" w:type="dxa"/>
          </w:tcPr>
          <w:p w14:paraId="0E186205" w14:textId="77777777" w:rsidR="001A7452" w:rsidRDefault="001A7452" w:rsidP="00A60FCA">
            <w:pPr>
              <w:pStyle w:val="Normal1"/>
              <w:spacing w:line="259" w:lineRule="auto"/>
            </w:pPr>
            <w:r>
              <w:rPr>
                <w:rFonts w:ascii="Times New Roman" w:eastAsia="Times New Roman" w:hAnsi="Times New Roman" w:cs="Times New Roman"/>
                <w:sz w:val="18"/>
                <w:szCs w:val="18"/>
              </w:rPr>
              <w:t>Paper describes and characterizes how interactions among the atmosphere, lithosphere, hydrosphere, biosphere, and soil support and influence life but does not show that the proposed CZO is uniquely posed to answer pressing scientific questions that are not currently addressed by existing CZOs.</w:t>
            </w:r>
          </w:p>
        </w:tc>
        <w:tc>
          <w:tcPr>
            <w:tcW w:w="2325" w:type="dxa"/>
          </w:tcPr>
          <w:p w14:paraId="587501D4" w14:textId="77777777" w:rsidR="001A7452" w:rsidRDefault="001A7452" w:rsidP="00A60FCA">
            <w:pPr>
              <w:pStyle w:val="Normal1"/>
              <w:spacing w:after="160" w:line="259" w:lineRule="auto"/>
            </w:pPr>
            <w:r>
              <w:rPr>
                <w:rFonts w:ascii="Times New Roman" w:eastAsia="Times New Roman" w:hAnsi="Times New Roman" w:cs="Times New Roman"/>
                <w:sz w:val="18"/>
                <w:szCs w:val="18"/>
              </w:rPr>
              <w:t xml:space="preserve">Paper lacks characterization of interactions among atmosphere, lithosphere, hydrosphere, biosphere, and soil support and influence life but does show that the proposed CZO is uniquely posed to answer pressing scientific questions that are not currently addressed by existing CZOs.   </w:t>
            </w:r>
          </w:p>
        </w:tc>
        <w:tc>
          <w:tcPr>
            <w:tcW w:w="2325" w:type="dxa"/>
          </w:tcPr>
          <w:p w14:paraId="1BD3FBB5" w14:textId="77777777" w:rsidR="001A7452" w:rsidRDefault="001A7452" w:rsidP="00A60FCA">
            <w:pPr>
              <w:pStyle w:val="Normal1"/>
              <w:spacing w:after="160" w:line="259" w:lineRule="auto"/>
            </w:pPr>
            <w:r>
              <w:rPr>
                <w:rFonts w:ascii="Times New Roman" w:eastAsia="Times New Roman" w:hAnsi="Times New Roman" w:cs="Times New Roman"/>
                <w:sz w:val="18"/>
                <w:szCs w:val="18"/>
              </w:rPr>
              <w:t xml:space="preserve">Paper lacks characterization of interactions among atmosphere, lithosphere, hydrosphere, biosphere, and soil support and influence life and does not show that the proposed CZO is uniquely posed to answer pressing scientific questions that are not currently addressed by existing CZOs.   </w:t>
            </w:r>
          </w:p>
        </w:tc>
      </w:tr>
      <w:tr w:rsidR="001A7452" w14:paraId="35DE0DF6" w14:textId="77777777" w:rsidTr="00A60FCA">
        <w:tc>
          <w:tcPr>
            <w:tcW w:w="1490" w:type="dxa"/>
          </w:tcPr>
          <w:p w14:paraId="030E270C" w14:textId="77777777" w:rsidR="001A7452" w:rsidRDefault="001A7452" w:rsidP="00A60FCA">
            <w:pPr>
              <w:pStyle w:val="Normal1"/>
              <w:spacing w:after="160" w:line="259" w:lineRule="auto"/>
            </w:pPr>
            <w:r>
              <w:rPr>
                <w:rFonts w:ascii="Times New Roman" w:eastAsia="Times New Roman" w:hAnsi="Times New Roman" w:cs="Times New Roman"/>
                <w:sz w:val="24"/>
                <w:szCs w:val="24"/>
              </w:rPr>
              <w:t>Content</w:t>
            </w:r>
          </w:p>
        </w:tc>
        <w:tc>
          <w:tcPr>
            <w:tcW w:w="2325" w:type="dxa"/>
          </w:tcPr>
          <w:p w14:paraId="50FC9E79" w14:textId="77777777" w:rsidR="001A7452" w:rsidRDefault="001A7452" w:rsidP="00A60FCA">
            <w:pPr>
              <w:pStyle w:val="Normal1"/>
              <w:spacing w:line="259" w:lineRule="auto"/>
            </w:pPr>
            <w:r>
              <w:rPr>
                <w:rFonts w:ascii="Times New Roman" w:eastAsia="Times New Roman" w:hAnsi="Times New Roman" w:cs="Times New Roman"/>
                <w:sz w:val="18"/>
                <w:szCs w:val="18"/>
              </w:rPr>
              <w:t>All five questions in the RFP are properly addressed. Balanced presentation of relevant and legitimate information that clearly supports the central purpose of showing value of the proposed CZO.</w:t>
            </w:r>
          </w:p>
        </w:tc>
        <w:tc>
          <w:tcPr>
            <w:tcW w:w="2325" w:type="dxa"/>
          </w:tcPr>
          <w:p w14:paraId="06585AC2" w14:textId="77777777" w:rsidR="001A7452" w:rsidRDefault="001A7452" w:rsidP="00A60FCA">
            <w:pPr>
              <w:pStyle w:val="Normal1"/>
              <w:spacing w:after="160" w:line="259" w:lineRule="auto"/>
            </w:pPr>
            <w:r>
              <w:rPr>
                <w:rFonts w:ascii="Times New Roman" w:eastAsia="Times New Roman" w:hAnsi="Times New Roman" w:cs="Times New Roman"/>
                <w:sz w:val="18"/>
                <w:szCs w:val="18"/>
              </w:rPr>
              <w:t>Four or more questions in the RFP are properly addressed. Information provides reasonable support for the central purpose of showing value of the proposed CZO.</w:t>
            </w:r>
          </w:p>
        </w:tc>
        <w:tc>
          <w:tcPr>
            <w:tcW w:w="2325" w:type="dxa"/>
          </w:tcPr>
          <w:p w14:paraId="069E83F2" w14:textId="77777777" w:rsidR="001A7452" w:rsidRDefault="001A7452" w:rsidP="00A60FCA">
            <w:pPr>
              <w:pStyle w:val="Normal1"/>
              <w:spacing w:after="160" w:line="259" w:lineRule="auto"/>
            </w:pPr>
            <w:r>
              <w:rPr>
                <w:rFonts w:ascii="Times New Roman" w:eastAsia="Times New Roman" w:hAnsi="Times New Roman" w:cs="Times New Roman"/>
                <w:sz w:val="18"/>
                <w:szCs w:val="18"/>
              </w:rPr>
              <w:t>Three or more questions in the RFP are properly addressed. Information supports a central purpose of showing value of the proposed CZO.</w:t>
            </w:r>
          </w:p>
        </w:tc>
        <w:tc>
          <w:tcPr>
            <w:tcW w:w="2325" w:type="dxa"/>
          </w:tcPr>
          <w:p w14:paraId="0A3888A0" w14:textId="77777777" w:rsidR="001A7452" w:rsidRDefault="001A7452" w:rsidP="00A60FCA">
            <w:pPr>
              <w:pStyle w:val="Normal1"/>
              <w:spacing w:after="160" w:line="259" w:lineRule="auto"/>
            </w:pPr>
            <w:r>
              <w:rPr>
                <w:rFonts w:ascii="Times New Roman" w:eastAsia="Times New Roman" w:hAnsi="Times New Roman" w:cs="Times New Roman"/>
                <w:sz w:val="18"/>
                <w:szCs w:val="18"/>
              </w:rPr>
              <w:t>Two or fewer questions in the RFP are properly addressed. Central purpose of showing value of the proposed CZO not clearly identified.</w:t>
            </w:r>
          </w:p>
        </w:tc>
      </w:tr>
      <w:tr w:rsidR="001A7452" w14:paraId="2476BAE6" w14:textId="77777777" w:rsidTr="00A60FCA">
        <w:trPr>
          <w:trHeight w:val="1511"/>
        </w:trPr>
        <w:tc>
          <w:tcPr>
            <w:tcW w:w="1490" w:type="dxa"/>
          </w:tcPr>
          <w:p w14:paraId="22CA53CF" w14:textId="77777777" w:rsidR="001A7452" w:rsidRDefault="001A7452" w:rsidP="00A60FCA">
            <w:pPr>
              <w:pStyle w:val="Normal1"/>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Layout/</w:t>
            </w:r>
          </w:p>
          <w:p w14:paraId="46FE03F1" w14:textId="77777777" w:rsidR="001A7452" w:rsidRDefault="001A7452" w:rsidP="00A60FCA">
            <w:pPr>
              <w:pStyle w:val="Normal1"/>
              <w:spacing w:line="259" w:lineRule="auto"/>
            </w:pPr>
            <w:r>
              <w:rPr>
                <w:rFonts w:ascii="Times New Roman" w:eastAsia="Times New Roman" w:hAnsi="Times New Roman" w:cs="Times New Roman"/>
                <w:sz w:val="24"/>
                <w:szCs w:val="24"/>
              </w:rPr>
              <w:t>Organization</w:t>
            </w:r>
          </w:p>
        </w:tc>
        <w:tc>
          <w:tcPr>
            <w:tcW w:w="2325" w:type="dxa"/>
          </w:tcPr>
          <w:p w14:paraId="19EA02EE" w14:textId="77777777" w:rsidR="001A7452" w:rsidRDefault="001A7452" w:rsidP="00A60FCA">
            <w:pPr>
              <w:pStyle w:val="Normal1"/>
              <w:spacing w:after="160" w:line="259" w:lineRule="auto"/>
            </w:pPr>
            <w:r>
              <w:rPr>
                <w:rFonts w:ascii="Times New Roman" w:eastAsia="Times New Roman" w:hAnsi="Times New Roman" w:cs="Times New Roman"/>
                <w:sz w:val="18"/>
                <w:szCs w:val="18"/>
              </w:rPr>
              <w:t>The ideas are arranged logically</w:t>
            </w:r>
            <w:r>
              <w:t xml:space="preserve"> </w:t>
            </w:r>
            <w:r>
              <w:rPr>
                <w:rFonts w:ascii="Times New Roman" w:eastAsia="Times New Roman" w:hAnsi="Times New Roman" w:cs="Times New Roman"/>
                <w:sz w:val="18"/>
                <w:szCs w:val="18"/>
              </w:rPr>
              <w:t>to support the proposal and follow the prescribed layout instructions.</w:t>
            </w:r>
          </w:p>
        </w:tc>
        <w:tc>
          <w:tcPr>
            <w:tcW w:w="2325" w:type="dxa"/>
          </w:tcPr>
          <w:p w14:paraId="417F17C9" w14:textId="77777777" w:rsidR="001A7452" w:rsidRDefault="001A7452" w:rsidP="00A60FCA">
            <w:pPr>
              <w:pStyle w:val="Normal1"/>
              <w:spacing w:after="160" w:line="259" w:lineRule="auto"/>
            </w:pPr>
            <w:r>
              <w:rPr>
                <w:rFonts w:ascii="Times New Roman" w:eastAsia="Times New Roman" w:hAnsi="Times New Roman" w:cs="Times New Roman"/>
                <w:sz w:val="18"/>
                <w:szCs w:val="18"/>
              </w:rPr>
              <w:t>The ideas are arranged logically to</w:t>
            </w:r>
            <w:r>
              <w:t xml:space="preserve"> </w:t>
            </w:r>
            <w:r>
              <w:rPr>
                <w:rFonts w:ascii="Times New Roman" w:eastAsia="Times New Roman" w:hAnsi="Times New Roman" w:cs="Times New Roman"/>
                <w:sz w:val="18"/>
                <w:szCs w:val="18"/>
              </w:rPr>
              <w:t>support the proposal but do not follow the prescribed layout instructions.</w:t>
            </w:r>
            <w:r>
              <w:t xml:space="preserve"> </w:t>
            </w:r>
          </w:p>
        </w:tc>
        <w:tc>
          <w:tcPr>
            <w:tcW w:w="2325" w:type="dxa"/>
          </w:tcPr>
          <w:p w14:paraId="43C0641E" w14:textId="77777777" w:rsidR="001A7452" w:rsidRDefault="001A7452" w:rsidP="00A60FCA">
            <w:pPr>
              <w:pStyle w:val="Normal1"/>
              <w:spacing w:line="259" w:lineRule="auto"/>
            </w:pPr>
            <w:r>
              <w:rPr>
                <w:rFonts w:ascii="Times New Roman" w:eastAsia="Times New Roman" w:hAnsi="Times New Roman" w:cs="Times New Roman"/>
                <w:sz w:val="18"/>
                <w:szCs w:val="18"/>
              </w:rPr>
              <w:t>In general, the writing is</w:t>
            </w:r>
            <w:r>
              <w:t xml:space="preserve"> </w:t>
            </w:r>
            <w:r>
              <w:rPr>
                <w:rFonts w:ascii="Times New Roman" w:eastAsia="Times New Roman" w:hAnsi="Times New Roman" w:cs="Times New Roman"/>
                <w:sz w:val="18"/>
                <w:szCs w:val="18"/>
              </w:rPr>
              <w:t>arranged logically, although</w:t>
            </w:r>
            <w:r>
              <w:t xml:space="preserve"> </w:t>
            </w:r>
            <w:r>
              <w:rPr>
                <w:rFonts w:ascii="Times New Roman" w:eastAsia="Times New Roman" w:hAnsi="Times New Roman" w:cs="Times New Roman"/>
                <w:sz w:val="18"/>
                <w:szCs w:val="18"/>
              </w:rPr>
              <w:t>occasionally ideas fail to make</w:t>
            </w:r>
            <w:r>
              <w:t xml:space="preserve"> </w:t>
            </w:r>
            <w:r>
              <w:rPr>
                <w:rFonts w:ascii="Times New Roman" w:eastAsia="Times New Roman" w:hAnsi="Times New Roman" w:cs="Times New Roman"/>
                <w:sz w:val="18"/>
                <w:szCs w:val="18"/>
              </w:rPr>
              <w:t xml:space="preserve">sense together and does not follow the prescribed layout instructions. </w:t>
            </w:r>
          </w:p>
        </w:tc>
        <w:tc>
          <w:tcPr>
            <w:tcW w:w="2325" w:type="dxa"/>
          </w:tcPr>
          <w:p w14:paraId="46CDB488" w14:textId="77777777" w:rsidR="001A7452" w:rsidRDefault="001A7452" w:rsidP="00A60FCA">
            <w:pPr>
              <w:pStyle w:val="Normal1"/>
              <w:spacing w:after="160" w:line="259" w:lineRule="auto"/>
            </w:pPr>
            <w:r>
              <w:rPr>
                <w:rFonts w:ascii="Times New Roman" w:eastAsia="Times New Roman" w:hAnsi="Times New Roman" w:cs="Times New Roman"/>
                <w:sz w:val="18"/>
                <w:szCs w:val="18"/>
              </w:rPr>
              <w:t>The writing is not logically organized and does not follow the prescribed layout instructions.</w:t>
            </w:r>
          </w:p>
          <w:p w14:paraId="5C9392E1" w14:textId="77777777" w:rsidR="001A7452" w:rsidRDefault="001A7452" w:rsidP="00A60FCA">
            <w:pPr>
              <w:pStyle w:val="Normal1"/>
              <w:spacing w:after="160" w:line="259" w:lineRule="auto"/>
            </w:pPr>
          </w:p>
        </w:tc>
      </w:tr>
      <w:tr w:rsidR="001A7452" w14:paraId="05E6CDC7" w14:textId="77777777" w:rsidTr="00A60FCA">
        <w:tc>
          <w:tcPr>
            <w:tcW w:w="1490" w:type="dxa"/>
          </w:tcPr>
          <w:p w14:paraId="79ECD860" w14:textId="77777777" w:rsidR="001A7452" w:rsidRDefault="001A7452" w:rsidP="00A60FCA">
            <w:pPr>
              <w:pStyle w:val="Normal1"/>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Objective/</w:t>
            </w:r>
          </w:p>
          <w:p w14:paraId="0E35DE61" w14:textId="77777777" w:rsidR="001A7452" w:rsidRDefault="001A7452" w:rsidP="00A60FCA">
            <w:pPr>
              <w:pStyle w:val="Normal1"/>
              <w:spacing w:line="259" w:lineRule="auto"/>
            </w:pPr>
            <w:r>
              <w:rPr>
                <w:rFonts w:ascii="Times New Roman" w:eastAsia="Times New Roman" w:hAnsi="Times New Roman" w:cs="Times New Roman"/>
                <w:sz w:val="24"/>
                <w:szCs w:val="24"/>
              </w:rPr>
              <w:t>Hypothesis</w:t>
            </w:r>
          </w:p>
        </w:tc>
        <w:tc>
          <w:tcPr>
            <w:tcW w:w="2325" w:type="dxa"/>
          </w:tcPr>
          <w:p w14:paraId="43A0DA52" w14:textId="77777777" w:rsidR="001A7452" w:rsidRDefault="001A7452" w:rsidP="00A60FCA">
            <w:pPr>
              <w:pStyle w:val="Normal1"/>
              <w:spacing w:line="259" w:lineRule="auto"/>
            </w:pPr>
            <w:r>
              <w:rPr>
                <w:rFonts w:ascii="Times New Roman" w:eastAsia="Times New Roman" w:hAnsi="Times New Roman" w:cs="Times New Roman"/>
                <w:sz w:val="18"/>
                <w:szCs w:val="18"/>
              </w:rPr>
              <w:t>The research objective and hypothesis is clearly stated and is supported by the use of existing data.</w:t>
            </w:r>
          </w:p>
        </w:tc>
        <w:tc>
          <w:tcPr>
            <w:tcW w:w="2325" w:type="dxa"/>
          </w:tcPr>
          <w:p w14:paraId="0CE466A4" w14:textId="77777777" w:rsidR="001A7452" w:rsidRDefault="001A7452" w:rsidP="00A60FCA">
            <w:pPr>
              <w:pStyle w:val="Normal1"/>
              <w:spacing w:line="259" w:lineRule="auto"/>
            </w:pPr>
            <w:r>
              <w:rPr>
                <w:rFonts w:ascii="Times New Roman" w:eastAsia="Times New Roman" w:hAnsi="Times New Roman" w:cs="Times New Roman"/>
                <w:sz w:val="18"/>
                <w:szCs w:val="18"/>
              </w:rPr>
              <w:t>The research objective or hypothesis is clearly stated and is supported by the use of existing data.</w:t>
            </w:r>
          </w:p>
        </w:tc>
        <w:tc>
          <w:tcPr>
            <w:tcW w:w="2325" w:type="dxa"/>
          </w:tcPr>
          <w:p w14:paraId="314255CE" w14:textId="77777777" w:rsidR="001A7452" w:rsidRDefault="001A7452" w:rsidP="00A60FCA">
            <w:pPr>
              <w:pStyle w:val="Normal1"/>
              <w:spacing w:line="259" w:lineRule="auto"/>
            </w:pPr>
            <w:r>
              <w:rPr>
                <w:rFonts w:ascii="Times New Roman" w:eastAsia="Times New Roman" w:hAnsi="Times New Roman" w:cs="Times New Roman"/>
                <w:sz w:val="18"/>
                <w:szCs w:val="18"/>
              </w:rPr>
              <w:t>The research objective or hypothesis is clearly stated and is not supported by the use of existing data.</w:t>
            </w:r>
          </w:p>
        </w:tc>
        <w:tc>
          <w:tcPr>
            <w:tcW w:w="2325" w:type="dxa"/>
          </w:tcPr>
          <w:p w14:paraId="58E28A77" w14:textId="77777777" w:rsidR="001A7452" w:rsidRDefault="001A7452" w:rsidP="00A60FCA">
            <w:pPr>
              <w:pStyle w:val="Normal1"/>
              <w:spacing w:line="259" w:lineRule="auto"/>
            </w:pPr>
            <w:r>
              <w:rPr>
                <w:rFonts w:ascii="Times New Roman" w:eastAsia="Times New Roman" w:hAnsi="Times New Roman" w:cs="Times New Roman"/>
                <w:sz w:val="18"/>
                <w:szCs w:val="18"/>
              </w:rPr>
              <w:t>No research objective or hypothesis stated in a clear manner and without the use of supporting data.</w:t>
            </w:r>
          </w:p>
        </w:tc>
      </w:tr>
      <w:tr w:rsidR="001A7452" w14:paraId="567608A4" w14:textId="77777777" w:rsidTr="00A60FCA">
        <w:tc>
          <w:tcPr>
            <w:tcW w:w="1490" w:type="dxa"/>
          </w:tcPr>
          <w:p w14:paraId="0270F6E8" w14:textId="77777777" w:rsidR="001A7452" w:rsidRDefault="001A7452" w:rsidP="00A60FCA">
            <w:pPr>
              <w:pStyle w:val="Normal1"/>
              <w:spacing w:after="160" w:line="259" w:lineRule="auto"/>
            </w:pPr>
            <w:r>
              <w:rPr>
                <w:rFonts w:ascii="Times New Roman" w:eastAsia="Times New Roman" w:hAnsi="Times New Roman" w:cs="Times New Roman"/>
                <w:sz w:val="24"/>
                <w:szCs w:val="24"/>
              </w:rPr>
              <w:t>Tone</w:t>
            </w:r>
          </w:p>
        </w:tc>
        <w:tc>
          <w:tcPr>
            <w:tcW w:w="2325" w:type="dxa"/>
          </w:tcPr>
          <w:p w14:paraId="42BCCAD1" w14:textId="77777777" w:rsidR="001A7452" w:rsidRDefault="001A7452" w:rsidP="00A60FCA">
            <w:pPr>
              <w:pStyle w:val="Normal1"/>
              <w:spacing w:line="259" w:lineRule="auto"/>
            </w:pPr>
            <w:r>
              <w:rPr>
                <w:rFonts w:ascii="Times New Roman" w:eastAsia="Times New Roman" w:hAnsi="Times New Roman" w:cs="Times New Roman"/>
                <w:sz w:val="18"/>
                <w:szCs w:val="18"/>
              </w:rPr>
              <w:t>The tone is consistently</w:t>
            </w:r>
            <w:r>
              <w:t xml:space="preserve"> </w:t>
            </w:r>
            <w:r>
              <w:rPr>
                <w:rFonts w:ascii="Times New Roman" w:eastAsia="Times New Roman" w:hAnsi="Times New Roman" w:cs="Times New Roman"/>
                <w:sz w:val="18"/>
                <w:szCs w:val="18"/>
              </w:rPr>
              <w:t>professional and appropriate for an academic research proposal.</w:t>
            </w:r>
          </w:p>
        </w:tc>
        <w:tc>
          <w:tcPr>
            <w:tcW w:w="2325" w:type="dxa"/>
          </w:tcPr>
          <w:p w14:paraId="5FBD9808" w14:textId="77777777" w:rsidR="001A7452" w:rsidRDefault="001A7452" w:rsidP="00A60FCA">
            <w:pPr>
              <w:pStyle w:val="Normal1"/>
              <w:spacing w:line="259" w:lineRule="auto"/>
            </w:pPr>
            <w:r>
              <w:rPr>
                <w:rFonts w:ascii="Times New Roman" w:eastAsia="Times New Roman" w:hAnsi="Times New Roman" w:cs="Times New Roman"/>
                <w:sz w:val="18"/>
                <w:szCs w:val="18"/>
              </w:rPr>
              <w:t>The tone is generally professional.</w:t>
            </w:r>
            <w:r>
              <w:t xml:space="preserve"> </w:t>
            </w:r>
            <w:r>
              <w:rPr>
                <w:rFonts w:ascii="Times New Roman" w:eastAsia="Times New Roman" w:hAnsi="Times New Roman" w:cs="Times New Roman"/>
                <w:sz w:val="18"/>
                <w:szCs w:val="18"/>
              </w:rPr>
              <w:t>For the most part, it is appropriate</w:t>
            </w:r>
            <w:r>
              <w:t xml:space="preserve"> </w:t>
            </w:r>
            <w:r>
              <w:rPr>
                <w:rFonts w:ascii="Times New Roman" w:eastAsia="Times New Roman" w:hAnsi="Times New Roman" w:cs="Times New Roman"/>
                <w:sz w:val="18"/>
                <w:szCs w:val="18"/>
              </w:rPr>
              <w:t>for an academic research proposal.</w:t>
            </w:r>
          </w:p>
        </w:tc>
        <w:tc>
          <w:tcPr>
            <w:tcW w:w="2325" w:type="dxa"/>
          </w:tcPr>
          <w:p w14:paraId="077E4F2A" w14:textId="77777777" w:rsidR="001A7452" w:rsidRDefault="001A7452" w:rsidP="00A60FCA">
            <w:pPr>
              <w:pStyle w:val="Normal1"/>
              <w:spacing w:line="259" w:lineRule="auto"/>
            </w:pPr>
            <w:r>
              <w:rPr>
                <w:rFonts w:ascii="Times New Roman" w:eastAsia="Times New Roman" w:hAnsi="Times New Roman" w:cs="Times New Roman"/>
                <w:sz w:val="18"/>
                <w:szCs w:val="18"/>
              </w:rPr>
              <w:t>The tone is not consistently</w:t>
            </w:r>
            <w:r>
              <w:t xml:space="preserve"> </w:t>
            </w:r>
            <w:r>
              <w:rPr>
                <w:rFonts w:ascii="Times New Roman" w:eastAsia="Times New Roman" w:hAnsi="Times New Roman" w:cs="Times New Roman"/>
                <w:sz w:val="18"/>
                <w:szCs w:val="18"/>
              </w:rPr>
              <w:t>professional or appropriate for</w:t>
            </w:r>
            <w:r>
              <w:t xml:space="preserve"> </w:t>
            </w:r>
            <w:r>
              <w:rPr>
                <w:rFonts w:ascii="Times New Roman" w:eastAsia="Times New Roman" w:hAnsi="Times New Roman" w:cs="Times New Roman"/>
                <w:sz w:val="18"/>
                <w:szCs w:val="18"/>
              </w:rPr>
              <w:t>an academic research proposal.</w:t>
            </w:r>
          </w:p>
        </w:tc>
        <w:tc>
          <w:tcPr>
            <w:tcW w:w="2325" w:type="dxa"/>
          </w:tcPr>
          <w:p w14:paraId="13AFB316" w14:textId="77777777" w:rsidR="001A7452" w:rsidRDefault="001A7452" w:rsidP="00A60FCA">
            <w:pPr>
              <w:pStyle w:val="Normal1"/>
              <w:spacing w:after="160" w:line="259" w:lineRule="auto"/>
            </w:pPr>
            <w:r>
              <w:rPr>
                <w:rFonts w:ascii="Times New Roman" w:eastAsia="Times New Roman" w:hAnsi="Times New Roman" w:cs="Times New Roman"/>
                <w:sz w:val="18"/>
                <w:szCs w:val="18"/>
              </w:rPr>
              <w:t>The tone is unprofessional. It</w:t>
            </w:r>
            <w:r>
              <w:t xml:space="preserve"> </w:t>
            </w:r>
            <w:r>
              <w:rPr>
                <w:rFonts w:ascii="Times New Roman" w:eastAsia="Times New Roman" w:hAnsi="Times New Roman" w:cs="Times New Roman"/>
                <w:sz w:val="18"/>
                <w:szCs w:val="18"/>
              </w:rPr>
              <w:t>is not appropriate for an</w:t>
            </w:r>
            <w:r>
              <w:t xml:space="preserve"> </w:t>
            </w:r>
            <w:r>
              <w:rPr>
                <w:rFonts w:ascii="Times New Roman" w:eastAsia="Times New Roman" w:hAnsi="Times New Roman" w:cs="Times New Roman"/>
                <w:sz w:val="18"/>
                <w:szCs w:val="18"/>
              </w:rPr>
              <w:t>academic research proposal.</w:t>
            </w:r>
          </w:p>
        </w:tc>
      </w:tr>
      <w:tr w:rsidR="001A7452" w14:paraId="62A7C6ED" w14:textId="77777777" w:rsidTr="00A60FCA">
        <w:tc>
          <w:tcPr>
            <w:tcW w:w="1490" w:type="dxa"/>
          </w:tcPr>
          <w:p w14:paraId="09365785" w14:textId="77777777" w:rsidR="001A7452" w:rsidRDefault="001A7452" w:rsidP="00A60FCA">
            <w:pPr>
              <w:pStyle w:val="Normal1"/>
              <w:spacing w:line="259" w:lineRule="auto"/>
            </w:pPr>
            <w:r>
              <w:rPr>
                <w:rFonts w:ascii="Times New Roman" w:eastAsia="Times New Roman" w:hAnsi="Times New Roman" w:cs="Times New Roman"/>
                <w:sz w:val="24"/>
                <w:szCs w:val="24"/>
              </w:rPr>
              <w:t>Grammar,</w:t>
            </w:r>
          </w:p>
          <w:p w14:paraId="04C837ED" w14:textId="77777777" w:rsidR="001A7452" w:rsidRDefault="001A7452" w:rsidP="00A60FCA">
            <w:pPr>
              <w:pStyle w:val="Normal1"/>
              <w:spacing w:line="259" w:lineRule="auto"/>
            </w:pPr>
            <w:r>
              <w:rPr>
                <w:rFonts w:ascii="Times New Roman" w:eastAsia="Times New Roman" w:hAnsi="Times New Roman" w:cs="Times New Roman"/>
                <w:sz w:val="24"/>
                <w:szCs w:val="24"/>
              </w:rPr>
              <w:t>Spelling,</w:t>
            </w:r>
          </w:p>
          <w:p w14:paraId="101631D4" w14:textId="77777777" w:rsidR="001A7452" w:rsidRDefault="001A7452" w:rsidP="00A60FCA">
            <w:pPr>
              <w:pStyle w:val="Normal1"/>
              <w:spacing w:line="259" w:lineRule="auto"/>
            </w:pPr>
            <w:r>
              <w:rPr>
                <w:rFonts w:ascii="Times New Roman" w:eastAsia="Times New Roman" w:hAnsi="Times New Roman" w:cs="Times New Roman"/>
                <w:sz w:val="24"/>
                <w:szCs w:val="24"/>
              </w:rPr>
              <w:t>Writing</w:t>
            </w:r>
          </w:p>
          <w:p w14:paraId="3E82445E" w14:textId="77777777" w:rsidR="001A7452" w:rsidRDefault="001A7452" w:rsidP="00A60FCA">
            <w:pPr>
              <w:pStyle w:val="Normal1"/>
              <w:spacing w:line="259" w:lineRule="auto"/>
            </w:pPr>
            <w:r>
              <w:rPr>
                <w:rFonts w:ascii="Times New Roman" w:eastAsia="Times New Roman" w:hAnsi="Times New Roman" w:cs="Times New Roman"/>
                <w:sz w:val="24"/>
                <w:szCs w:val="24"/>
              </w:rPr>
              <w:t>Mechanics</w:t>
            </w:r>
          </w:p>
        </w:tc>
        <w:tc>
          <w:tcPr>
            <w:tcW w:w="2325" w:type="dxa"/>
          </w:tcPr>
          <w:p w14:paraId="2685A663" w14:textId="77777777" w:rsidR="001A7452" w:rsidRDefault="001A7452" w:rsidP="00A60FCA">
            <w:pPr>
              <w:pStyle w:val="Normal1"/>
              <w:spacing w:after="160" w:line="259" w:lineRule="auto"/>
            </w:pPr>
            <w:r>
              <w:rPr>
                <w:rFonts w:ascii="Times New Roman" w:eastAsia="Times New Roman" w:hAnsi="Times New Roman" w:cs="Times New Roman"/>
                <w:sz w:val="18"/>
                <w:szCs w:val="18"/>
              </w:rPr>
              <w:t>The writing is free or almost</w:t>
            </w:r>
            <w:r>
              <w:t xml:space="preserve"> </w:t>
            </w:r>
            <w:r>
              <w:rPr>
                <w:rFonts w:ascii="Times New Roman" w:eastAsia="Times New Roman" w:hAnsi="Times New Roman" w:cs="Times New Roman"/>
                <w:sz w:val="18"/>
                <w:szCs w:val="18"/>
              </w:rPr>
              <w:t>free of errors.</w:t>
            </w:r>
          </w:p>
        </w:tc>
        <w:tc>
          <w:tcPr>
            <w:tcW w:w="2325" w:type="dxa"/>
          </w:tcPr>
          <w:p w14:paraId="704CEE71" w14:textId="77777777" w:rsidR="001A7452" w:rsidRDefault="001A7452" w:rsidP="00A60FCA">
            <w:pPr>
              <w:pStyle w:val="Normal1"/>
              <w:spacing w:after="160" w:line="259" w:lineRule="auto"/>
            </w:pPr>
            <w:r>
              <w:rPr>
                <w:rFonts w:ascii="Times New Roman" w:eastAsia="Times New Roman" w:hAnsi="Times New Roman" w:cs="Times New Roman"/>
                <w:sz w:val="18"/>
                <w:szCs w:val="18"/>
              </w:rPr>
              <w:t>There are occasional errors, but</w:t>
            </w:r>
            <w:r>
              <w:t xml:space="preserve"> </w:t>
            </w:r>
            <w:r>
              <w:rPr>
                <w:rFonts w:ascii="Times New Roman" w:eastAsia="Times New Roman" w:hAnsi="Times New Roman" w:cs="Times New Roman"/>
                <w:sz w:val="18"/>
                <w:szCs w:val="18"/>
              </w:rPr>
              <w:t>they don't represent a major</w:t>
            </w:r>
            <w:r>
              <w:t xml:space="preserve"> </w:t>
            </w:r>
            <w:r>
              <w:rPr>
                <w:rFonts w:ascii="Times New Roman" w:eastAsia="Times New Roman" w:hAnsi="Times New Roman" w:cs="Times New Roman"/>
                <w:sz w:val="18"/>
                <w:szCs w:val="18"/>
              </w:rPr>
              <w:t>distraction or obscure meaning.</w:t>
            </w:r>
          </w:p>
        </w:tc>
        <w:tc>
          <w:tcPr>
            <w:tcW w:w="2325" w:type="dxa"/>
          </w:tcPr>
          <w:p w14:paraId="52645405" w14:textId="77777777" w:rsidR="001A7452" w:rsidRDefault="001A7452" w:rsidP="00A60FCA">
            <w:pPr>
              <w:pStyle w:val="Normal1"/>
              <w:spacing w:after="160" w:line="259" w:lineRule="auto"/>
            </w:pPr>
            <w:r>
              <w:rPr>
                <w:rFonts w:ascii="Times New Roman" w:eastAsia="Times New Roman" w:hAnsi="Times New Roman" w:cs="Times New Roman"/>
                <w:sz w:val="18"/>
                <w:szCs w:val="18"/>
              </w:rPr>
              <w:t>The writing has many errors, and</w:t>
            </w:r>
            <w:r>
              <w:t xml:space="preserve"> </w:t>
            </w:r>
            <w:r>
              <w:rPr>
                <w:rFonts w:ascii="Times New Roman" w:eastAsia="Times New Roman" w:hAnsi="Times New Roman" w:cs="Times New Roman"/>
                <w:sz w:val="18"/>
                <w:szCs w:val="18"/>
              </w:rPr>
              <w:t>the reader is distracted by them.</w:t>
            </w:r>
          </w:p>
        </w:tc>
        <w:tc>
          <w:tcPr>
            <w:tcW w:w="2325" w:type="dxa"/>
          </w:tcPr>
          <w:p w14:paraId="6DF81E1A" w14:textId="77777777" w:rsidR="001A7452" w:rsidRDefault="001A7452" w:rsidP="00A60FCA">
            <w:pPr>
              <w:pStyle w:val="Normal1"/>
              <w:spacing w:after="160" w:line="259" w:lineRule="auto"/>
            </w:pPr>
            <w:r>
              <w:rPr>
                <w:rFonts w:ascii="Times New Roman" w:eastAsia="Times New Roman" w:hAnsi="Times New Roman" w:cs="Times New Roman"/>
                <w:sz w:val="18"/>
                <w:szCs w:val="18"/>
              </w:rPr>
              <w:t>There are so many errors that</w:t>
            </w:r>
            <w:r>
              <w:t xml:space="preserve"> </w:t>
            </w:r>
            <w:r>
              <w:rPr>
                <w:rFonts w:ascii="Times New Roman" w:eastAsia="Times New Roman" w:hAnsi="Times New Roman" w:cs="Times New Roman"/>
                <w:sz w:val="18"/>
                <w:szCs w:val="18"/>
              </w:rPr>
              <w:t>meaning is obscured. The</w:t>
            </w:r>
            <w:r>
              <w:t xml:space="preserve"> </w:t>
            </w:r>
            <w:r>
              <w:rPr>
                <w:rFonts w:ascii="Times New Roman" w:eastAsia="Times New Roman" w:hAnsi="Times New Roman" w:cs="Times New Roman"/>
                <w:sz w:val="18"/>
                <w:szCs w:val="18"/>
              </w:rPr>
              <w:t>reader is confused and stops</w:t>
            </w:r>
            <w:r>
              <w:t xml:space="preserve"> </w:t>
            </w:r>
            <w:r>
              <w:rPr>
                <w:rFonts w:ascii="Times New Roman" w:eastAsia="Times New Roman" w:hAnsi="Times New Roman" w:cs="Times New Roman"/>
                <w:sz w:val="18"/>
                <w:szCs w:val="18"/>
              </w:rPr>
              <w:t>reading.</w:t>
            </w:r>
          </w:p>
        </w:tc>
      </w:tr>
      <w:tr w:rsidR="001A7452" w14:paraId="6ECF81B9" w14:textId="77777777" w:rsidTr="00A60FCA">
        <w:tc>
          <w:tcPr>
            <w:tcW w:w="1490" w:type="dxa"/>
          </w:tcPr>
          <w:p w14:paraId="5987591F" w14:textId="77777777" w:rsidR="001A7452" w:rsidRDefault="001A7452" w:rsidP="00A60FCA">
            <w:pPr>
              <w:pStyle w:val="Normal1"/>
              <w:spacing w:line="259" w:lineRule="auto"/>
            </w:pPr>
            <w:r>
              <w:rPr>
                <w:rFonts w:ascii="Times New Roman" w:eastAsia="Times New Roman" w:hAnsi="Times New Roman" w:cs="Times New Roman"/>
                <w:sz w:val="24"/>
                <w:szCs w:val="24"/>
              </w:rPr>
              <w:t>Length, Spacing, Fonts</w:t>
            </w:r>
          </w:p>
        </w:tc>
        <w:tc>
          <w:tcPr>
            <w:tcW w:w="2325" w:type="dxa"/>
          </w:tcPr>
          <w:p w14:paraId="3872F119" w14:textId="77777777" w:rsidR="001A7452" w:rsidRDefault="001A7452" w:rsidP="00A60FCA">
            <w:pPr>
              <w:pStyle w:val="Normal1"/>
              <w:spacing w:after="160" w:line="259" w:lineRule="auto"/>
            </w:pPr>
            <w:r>
              <w:rPr>
                <w:rFonts w:ascii="Times New Roman" w:eastAsia="Times New Roman" w:hAnsi="Times New Roman" w:cs="Times New Roman"/>
                <w:sz w:val="18"/>
                <w:szCs w:val="18"/>
              </w:rPr>
              <w:t>Paper, spacing, and fonts follow directions</w:t>
            </w:r>
            <w:r>
              <w:t xml:space="preserve"> </w:t>
            </w:r>
            <w:r>
              <w:rPr>
                <w:rFonts w:ascii="Times New Roman" w:eastAsia="Times New Roman" w:hAnsi="Times New Roman" w:cs="Times New Roman"/>
                <w:sz w:val="18"/>
                <w:szCs w:val="18"/>
              </w:rPr>
              <w:t>specified in the assignment.</w:t>
            </w:r>
          </w:p>
        </w:tc>
        <w:tc>
          <w:tcPr>
            <w:tcW w:w="2325" w:type="dxa"/>
          </w:tcPr>
          <w:p w14:paraId="2C982912" w14:textId="77777777" w:rsidR="001A7452" w:rsidRDefault="001A7452" w:rsidP="00A60FCA">
            <w:pPr>
              <w:pStyle w:val="Normal1"/>
              <w:spacing w:after="160" w:line="259" w:lineRule="auto"/>
            </w:pPr>
            <w:r>
              <w:rPr>
                <w:rFonts w:ascii="Times New Roman" w:eastAsia="Times New Roman" w:hAnsi="Times New Roman" w:cs="Times New Roman"/>
                <w:sz w:val="18"/>
                <w:szCs w:val="18"/>
              </w:rPr>
              <w:t>Paper, spacing, or fonts nearly follows directions</w:t>
            </w:r>
            <w:r>
              <w:t xml:space="preserve"> </w:t>
            </w:r>
            <w:r>
              <w:rPr>
                <w:rFonts w:ascii="Times New Roman" w:eastAsia="Times New Roman" w:hAnsi="Times New Roman" w:cs="Times New Roman"/>
                <w:sz w:val="18"/>
                <w:szCs w:val="18"/>
              </w:rPr>
              <w:t>specified in the assignment.</w:t>
            </w:r>
          </w:p>
        </w:tc>
        <w:tc>
          <w:tcPr>
            <w:tcW w:w="2325" w:type="dxa"/>
          </w:tcPr>
          <w:p w14:paraId="646C5AF9" w14:textId="77777777" w:rsidR="001A7452" w:rsidRDefault="001A7452" w:rsidP="00A60FCA">
            <w:pPr>
              <w:pStyle w:val="Normal1"/>
              <w:spacing w:after="160" w:line="259" w:lineRule="auto"/>
            </w:pPr>
            <w:r>
              <w:rPr>
                <w:rFonts w:ascii="Times New Roman" w:eastAsia="Times New Roman" w:hAnsi="Times New Roman" w:cs="Times New Roman"/>
                <w:sz w:val="18"/>
                <w:szCs w:val="18"/>
              </w:rPr>
              <w:t>Paper, spacing, or fonts do not follow directions</w:t>
            </w:r>
            <w:r>
              <w:t xml:space="preserve"> </w:t>
            </w:r>
            <w:r>
              <w:rPr>
                <w:rFonts w:ascii="Times New Roman" w:eastAsia="Times New Roman" w:hAnsi="Times New Roman" w:cs="Times New Roman"/>
                <w:sz w:val="18"/>
                <w:szCs w:val="18"/>
              </w:rPr>
              <w:t>specified in the assignment.</w:t>
            </w:r>
          </w:p>
        </w:tc>
        <w:tc>
          <w:tcPr>
            <w:tcW w:w="2325" w:type="dxa"/>
          </w:tcPr>
          <w:p w14:paraId="2BEAEE95" w14:textId="77777777" w:rsidR="001A7452" w:rsidRDefault="001A7452" w:rsidP="00A60FCA">
            <w:pPr>
              <w:pStyle w:val="Normal1"/>
              <w:spacing w:after="160" w:line="259" w:lineRule="auto"/>
            </w:pPr>
            <w:r>
              <w:rPr>
                <w:rFonts w:ascii="Times New Roman" w:eastAsia="Times New Roman" w:hAnsi="Times New Roman" w:cs="Times New Roman"/>
                <w:sz w:val="18"/>
                <w:szCs w:val="18"/>
              </w:rPr>
              <w:t>Paper, spacing, and fonts does not follow directions</w:t>
            </w:r>
            <w:r>
              <w:t xml:space="preserve"> </w:t>
            </w:r>
            <w:r>
              <w:rPr>
                <w:rFonts w:ascii="Times New Roman" w:eastAsia="Times New Roman" w:hAnsi="Times New Roman" w:cs="Times New Roman"/>
                <w:sz w:val="18"/>
                <w:szCs w:val="18"/>
              </w:rPr>
              <w:t>specified in the assignment.</w:t>
            </w:r>
          </w:p>
        </w:tc>
      </w:tr>
      <w:tr w:rsidR="001A7452" w14:paraId="33FD7DB9" w14:textId="77777777" w:rsidTr="00A60FCA">
        <w:tc>
          <w:tcPr>
            <w:tcW w:w="1490" w:type="dxa"/>
          </w:tcPr>
          <w:p w14:paraId="29B08DDF" w14:textId="77777777" w:rsidR="001A7452" w:rsidRDefault="001A7452" w:rsidP="00A60FCA">
            <w:pPr>
              <w:pStyle w:val="Normal1"/>
              <w:spacing w:line="259" w:lineRule="auto"/>
            </w:pPr>
            <w:r>
              <w:rPr>
                <w:rFonts w:ascii="Times New Roman" w:eastAsia="Times New Roman" w:hAnsi="Times New Roman" w:cs="Times New Roman"/>
                <w:sz w:val="24"/>
                <w:szCs w:val="24"/>
              </w:rPr>
              <w:t>Quality of</w:t>
            </w:r>
          </w:p>
          <w:p w14:paraId="753F5AA2" w14:textId="77777777" w:rsidR="001A7452" w:rsidRDefault="001A7452" w:rsidP="00A60FCA">
            <w:pPr>
              <w:pStyle w:val="Normal1"/>
              <w:spacing w:line="259" w:lineRule="auto"/>
            </w:pPr>
            <w:r>
              <w:rPr>
                <w:rFonts w:ascii="Times New Roman" w:eastAsia="Times New Roman" w:hAnsi="Times New Roman" w:cs="Times New Roman"/>
                <w:sz w:val="24"/>
                <w:szCs w:val="24"/>
              </w:rPr>
              <w:t>References</w:t>
            </w:r>
          </w:p>
        </w:tc>
        <w:tc>
          <w:tcPr>
            <w:tcW w:w="2325" w:type="dxa"/>
          </w:tcPr>
          <w:p w14:paraId="1A84E2A7" w14:textId="77777777" w:rsidR="001A7452" w:rsidRDefault="001A7452" w:rsidP="00A60FCA">
            <w:pPr>
              <w:pStyle w:val="Normal1"/>
              <w:spacing w:line="259" w:lineRule="auto"/>
            </w:pPr>
            <w:r>
              <w:rPr>
                <w:rFonts w:ascii="Times New Roman" w:eastAsia="Times New Roman" w:hAnsi="Times New Roman" w:cs="Times New Roman"/>
                <w:sz w:val="18"/>
                <w:szCs w:val="18"/>
              </w:rPr>
              <w:t>Fifteen or more references are primarily peer-reviewed professional journals</w:t>
            </w:r>
            <w:r>
              <w:t xml:space="preserve"> </w:t>
            </w:r>
            <w:r>
              <w:rPr>
                <w:rFonts w:ascii="Times New Roman" w:eastAsia="Times New Roman" w:hAnsi="Times New Roman" w:cs="Times New Roman"/>
                <w:sz w:val="18"/>
                <w:szCs w:val="18"/>
              </w:rPr>
              <w:t>or other approved sources (e.g.,</w:t>
            </w:r>
            <w:r>
              <w:t xml:space="preserve"> </w:t>
            </w:r>
            <w:r>
              <w:rPr>
                <w:rFonts w:ascii="Times New Roman" w:eastAsia="Times New Roman" w:hAnsi="Times New Roman" w:cs="Times New Roman"/>
                <w:sz w:val="18"/>
                <w:szCs w:val="18"/>
              </w:rPr>
              <w:t>government documents, agency</w:t>
            </w:r>
            <w:r>
              <w:t xml:space="preserve"> </w:t>
            </w:r>
            <w:r>
              <w:rPr>
                <w:rFonts w:ascii="Times New Roman" w:eastAsia="Times New Roman" w:hAnsi="Times New Roman" w:cs="Times New Roman"/>
                <w:sz w:val="18"/>
                <w:szCs w:val="18"/>
              </w:rPr>
              <w:t>manuals). The reader is confident that the information</w:t>
            </w:r>
            <w:r>
              <w:t xml:space="preserve"> </w:t>
            </w:r>
            <w:r>
              <w:rPr>
                <w:rFonts w:ascii="Times New Roman" w:eastAsia="Times New Roman" w:hAnsi="Times New Roman" w:cs="Times New Roman"/>
                <w:sz w:val="18"/>
                <w:szCs w:val="18"/>
              </w:rPr>
              <w:t>and ideas can be trusted.</w:t>
            </w:r>
          </w:p>
        </w:tc>
        <w:tc>
          <w:tcPr>
            <w:tcW w:w="2325" w:type="dxa"/>
          </w:tcPr>
          <w:p w14:paraId="76F7E66C" w14:textId="77777777" w:rsidR="001A7452" w:rsidRDefault="001A7452" w:rsidP="00A60FCA">
            <w:pPr>
              <w:pStyle w:val="Normal1"/>
              <w:spacing w:line="259" w:lineRule="auto"/>
            </w:pPr>
            <w:r>
              <w:rPr>
                <w:rFonts w:ascii="Times New Roman" w:eastAsia="Times New Roman" w:hAnsi="Times New Roman" w:cs="Times New Roman"/>
                <w:sz w:val="18"/>
                <w:szCs w:val="18"/>
              </w:rPr>
              <w:t>Less than fifteen references are used but the references are primarily peer-reviewed professional journals</w:t>
            </w:r>
            <w:r>
              <w:t xml:space="preserve"> </w:t>
            </w:r>
            <w:r>
              <w:rPr>
                <w:rFonts w:ascii="Times New Roman" w:eastAsia="Times New Roman" w:hAnsi="Times New Roman" w:cs="Times New Roman"/>
                <w:sz w:val="18"/>
                <w:szCs w:val="18"/>
              </w:rPr>
              <w:t>or other approved sources (e.g., government documents, agency</w:t>
            </w:r>
            <w:r>
              <w:t xml:space="preserve"> </w:t>
            </w:r>
            <w:r>
              <w:rPr>
                <w:sz w:val="18"/>
              </w:rPr>
              <w:t>m</w:t>
            </w:r>
            <w:r>
              <w:rPr>
                <w:rFonts w:ascii="Times New Roman" w:eastAsia="Times New Roman" w:hAnsi="Times New Roman" w:cs="Times New Roman"/>
                <w:sz w:val="18"/>
                <w:szCs w:val="18"/>
              </w:rPr>
              <w:t>anuals). The reader is</w:t>
            </w:r>
            <w:r>
              <w:t xml:space="preserve"> </w:t>
            </w:r>
            <w:r>
              <w:rPr>
                <w:rFonts w:ascii="Times New Roman" w:eastAsia="Times New Roman" w:hAnsi="Times New Roman" w:cs="Times New Roman"/>
                <w:sz w:val="18"/>
                <w:szCs w:val="18"/>
              </w:rPr>
              <w:t>confident that the information</w:t>
            </w:r>
            <w:r>
              <w:t xml:space="preserve"> </w:t>
            </w:r>
            <w:r>
              <w:rPr>
                <w:rFonts w:ascii="Times New Roman" w:eastAsia="Times New Roman" w:hAnsi="Times New Roman" w:cs="Times New Roman"/>
                <w:sz w:val="18"/>
                <w:szCs w:val="18"/>
              </w:rPr>
              <w:t>and ideas can be trusted.</w:t>
            </w:r>
          </w:p>
        </w:tc>
        <w:tc>
          <w:tcPr>
            <w:tcW w:w="2325" w:type="dxa"/>
          </w:tcPr>
          <w:p w14:paraId="1F4FC18F" w14:textId="77777777" w:rsidR="001A7452" w:rsidRDefault="001A7452" w:rsidP="00A60FCA">
            <w:pPr>
              <w:pStyle w:val="Normal1"/>
              <w:spacing w:line="259" w:lineRule="auto"/>
            </w:pPr>
            <w:r>
              <w:rPr>
                <w:rFonts w:ascii="Times New Roman" w:eastAsia="Times New Roman" w:hAnsi="Times New Roman" w:cs="Times New Roman"/>
                <w:sz w:val="18"/>
                <w:szCs w:val="18"/>
              </w:rPr>
              <w:t>Although most of the references</w:t>
            </w:r>
            <w:r>
              <w:t xml:space="preserve"> </w:t>
            </w:r>
            <w:r>
              <w:rPr>
                <w:rFonts w:ascii="Times New Roman" w:eastAsia="Times New Roman" w:hAnsi="Times New Roman" w:cs="Times New Roman"/>
                <w:sz w:val="18"/>
                <w:szCs w:val="18"/>
              </w:rPr>
              <w:t>are professionally legitimate, a few</w:t>
            </w:r>
            <w:r>
              <w:t xml:space="preserve"> </w:t>
            </w:r>
            <w:r>
              <w:rPr>
                <w:rFonts w:ascii="Times New Roman" w:eastAsia="Times New Roman" w:hAnsi="Times New Roman" w:cs="Times New Roman"/>
                <w:sz w:val="18"/>
                <w:szCs w:val="18"/>
              </w:rPr>
              <w:t>are questionable (e.g., trade books,</w:t>
            </w:r>
            <w:r>
              <w:t xml:space="preserve"> </w:t>
            </w:r>
            <w:r>
              <w:rPr>
                <w:rFonts w:ascii="Times New Roman" w:eastAsia="Times New Roman" w:hAnsi="Times New Roman" w:cs="Times New Roman"/>
                <w:sz w:val="18"/>
                <w:szCs w:val="18"/>
              </w:rPr>
              <w:t>Internet sources, popular</w:t>
            </w:r>
            <w:r>
              <w:t xml:space="preserve"> </w:t>
            </w:r>
            <w:r>
              <w:rPr>
                <w:rFonts w:ascii="Times New Roman" w:eastAsia="Times New Roman" w:hAnsi="Times New Roman" w:cs="Times New Roman"/>
                <w:sz w:val="18"/>
                <w:szCs w:val="18"/>
              </w:rPr>
              <w:t>magazines). The reader is uncertain of the reliability of some of the sources.</w:t>
            </w:r>
          </w:p>
        </w:tc>
        <w:tc>
          <w:tcPr>
            <w:tcW w:w="2325" w:type="dxa"/>
          </w:tcPr>
          <w:p w14:paraId="51C15C65" w14:textId="77777777" w:rsidR="001A7452" w:rsidRDefault="001A7452" w:rsidP="00A60FCA">
            <w:pPr>
              <w:pStyle w:val="Normal1"/>
              <w:spacing w:line="259" w:lineRule="auto"/>
            </w:pPr>
            <w:r>
              <w:rPr>
                <w:rFonts w:ascii="Times New Roman" w:eastAsia="Times New Roman" w:hAnsi="Times New Roman" w:cs="Times New Roman"/>
                <w:sz w:val="18"/>
                <w:szCs w:val="18"/>
              </w:rPr>
              <w:t>Most of the references are from sources that are not peer-reviewed and have uncertain reliability. The reader doubts the accuracy of much of the material presented.</w:t>
            </w:r>
          </w:p>
          <w:p w14:paraId="0202798B" w14:textId="77777777" w:rsidR="001A7452" w:rsidRDefault="001A7452" w:rsidP="00A60FCA">
            <w:pPr>
              <w:pStyle w:val="Normal1"/>
              <w:spacing w:line="259" w:lineRule="auto"/>
            </w:pPr>
          </w:p>
        </w:tc>
      </w:tr>
      <w:tr w:rsidR="001A7452" w14:paraId="502D5463" w14:textId="77777777" w:rsidTr="00A60FCA">
        <w:tc>
          <w:tcPr>
            <w:tcW w:w="1490" w:type="dxa"/>
          </w:tcPr>
          <w:p w14:paraId="1ECCECD7" w14:textId="77777777" w:rsidR="001A7452" w:rsidRDefault="001A7452" w:rsidP="00A60FCA">
            <w:pPr>
              <w:pStyle w:val="Normal1"/>
              <w:spacing w:after="160" w:line="259" w:lineRule="auto"/>
            </w:pPr>
            <w:r>
              <w:rPr>
                <w:rFonts w:ascii="Times New Roman" w:eastAsia="Times New Roman" w:hAnsi="Times New Roman" w:cs="Times New Roman"/>
                <w:sz w:val="24"/>
                <w:szCs w:val="24"/>
              </w:rPr>
              <w:t>Visuals</w:t>
            </w:r>
          </w:p>
        </w:tc>
        <w:tc>
          <w:tcPr>
            <w:tcW w:w="2325" w:type="dxa"/>
          </w:tcPr>
          <w:p w14:paraId="36A6BB4A" w14:textId="77777777" w:rsidR="001A7452" w:rsidRDefault="001A7452" w:rsidP="00A60FCA">
            <w:pPr>
              <w:pStyle w:val="Normal1"/>
              <w:spacing w:line="259" w:lineRule="auto"/>
            </w:pPr>
            <w:r>
              <w:rPr>
                <w:rFonts w:ascii="Times New Roman" w:eastAsia="Times New Roman" w:hAnsi="Times New Roman" w:cs="Times New Roman"/>
                <w:sz w:val="18"/>
                <w:szCs w:val="18"/>
              </w:rPr>
              <w:t>Figures, graphs, and/or tables are utilized effectively to convey information and are modified from original state.</w:t>
            </w:r>
          </w:p>
        </w:tc>
        <w:tc>
          <w:tcPr>
            <w:tcW w:w="2325" w:type="dxa"/>
          </w:tcPr>
          <w:p w14:paraId="356BCECA" w14:textId="77777777" w:rsidR="001A7452" w:rsidRDefault="001A7452" w:rsidP="00A60FCA">
            <w:pPr>
              <w:pStyle w:val="Normal1"/>
              <w:spacing w:line="259" w:lineRule="auto"/>
            </w:pPr>
            <w:r>
              <w:rPr>
                <w:rFonts w:ascii="Times New Roman" w:eastAsia="Times New Roman" w:hAnsi="Times New Roman" w:cs="Times New Roman"/>
                <w:sz w:val="18"/>
                <w:szCs w:val="18"/>
              </w:rPr>
              <w:t>Figures, graphs, and/or tables are utilized effectively to convey information but are used “as-is.”</w:t>
            </w:r>
          </w:p>
        </w:tc>
        <w:tc>
          <w:tcPr>
            <w:tcW w:w="2325" w:type="dxa"/>
          </w:tcPr>
          <w:p w14:paraId="03E8EB1C" w14:textId="77777777" w:rsidR="001A7452" w:rsidRDefault="001A7452" w:rsidP="00A60FCA">
            <w:pPr>
              <w:pStyle w:val="Normal1"/>
              <w:spacing w:after="160" w:line="259" w:lineRule="auto"/>
            </w:pPr>
            <w:r>
              <w:rPr>
                <w:rFonts w:ascii="Times New Roman" w:eastAsia="Times New Roman" w:hAnsi="Times New Roman" w:cs="Times New Roman"/>
                <w:sz w:val="18"/>
                <w:szCs w:val="18"/>
              </w:rPr>
              <w:t>Figures, graphs, and/or tables not utilized effectively to convey information.</w:t>
            </w:r>
          </w:p>
        </w:tc>
        <w:tc>
          <w:tcPr>
            <w:tcW w:w="2325" w:type="dxa"/>
          </w:tcPr>
          <w:p w14:paraId="19904ED7" w14:textId="77777777" w:rsidR="001A7452" w:rsidRDefault="001A7452" w:rsidP="00A60FCA">
            <w:pPr>
              <w:pStyle w:val="Normal1"/>
              <w:spacing w:line="259" w:lineRule="auto"/>
            </w:pPr>
            <w:r>
              <w:rPr>
                <w:rFonts w:ascii="Times New Roman" w:eastAsia="Times New Roman" w:hAnsi="Times New Roman" w:cs="Times New Roman"/>
                <w:sz w:val="18"/>
                <w:szCs w:val="18"/>
              </w:rPr>
              <w:t>No figures, graphs, and/or tables, or figures, graphs, and/or tables do not add information to the report.</w:t>
            </w:r>
          </w:p>
        </w:tc>
      </w:tr>
    </w:tbl>
    <w:p w14:paraId="2FEFF81E" w14:textId="1E198DE6" w:rsidR="005A2B4E" w:rsidRPr="001A7452" w:rsidRDefault="001A7452" w:rsidP="001A7452">
      <w:pPr>
        <w:rPr>
          <w:rFonts w:ascii="Times New Roman" w:eastAsia="Times New Roman" w:hAnsi="Times New Roman" w:cs="Times New Roman"/>
          <w:sz w:val="20"/>
          <w:szCs w:val="20"/>
        </w:rPr>
      </w:pPr>
      <w:r w:rsidRPr="001A7452">
        <w:rPr>
          <w:rFonts w:ascii="Times New Roman" w:eastAsia="Times New Roman" w:hAnsi="Times New Roman" w:cs="Times New Roman"/>
          <w:sz w:val="20"/>
          <w:szCs w:val="20"/>
        </w:rPr>
        <w:t xml:space="preserve">Modified from </w:t>
      </w:r>
      <w:r w:rsidRPr="001A7452">
        <w:rPr>
          <w:rFonts w:ascii="Times New Roman" w:eastAsia="Times New Roman" w:hAnsi="Times New Roman" w:cs="Times New Roman"/>
          <w:color w:val="0563C1"/>
          <w:sz w:val="20"/>
          <w:szCs w:val="20"/>
          <w:u w:val="single"/>
        </w:rPr>
        <w:t>http://www.k-state.edu/assessment/toolkit/measurement/resrubric.pdf</w:t>
      </w:r>
    </w:p>
    <w:sectPr w:rsidR="005A2B4E" w:rsidRPr="001A745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D34EC"/>
    <w:multiLevelType w:val="multilevel"/>
    <w:tmpl w:val="DDD60AF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77C"/>
    <w:rsid w:val="001A7452"/>
    <w:rsid w:val="00357F3D"/>
    <w:rsid w:val="00386D40"/>
    <w:rsid w:val="004D67C3"/>
    <w:rsid w:val="005A2B4E"/>
    <w:rsid w:val="006540A6"/>
    <w:rsid w:val="00B605A0"/>
    <w:rsid w:val="00C1077C"/>
    <w:rsid w:val="00CE0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A11CFC"/>
  <w15:docId w15:val="{727B9EC8-9F59-4436-8B1B-1E969A5D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Ashlee Dere</dc:creator>
  <cp:lastModifiedBy>Ashlee Dere</cp:lastModifiedBy>
  <cp:revision>2</cp:revision>
  <dcterms:created xsi:type="dcterms:W3CDTF">2017-04-12T22:08:00Z</dcterms:created>
  <dcterms:modified xsi:type="dcterms:W3CDTF">2017-04-12T22:08:00Z</dcterms:modified>
</cp:coreProperties>
</file>